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DFD7" w14:textId="54C457FE" w:rsidR="00AE1907" w:rsidRDefault="009B37A3" w:rsidP="00AE1907">
      <w:pPr>
        <w:jc w:val="both"/>
        <w:rPr>
          <w:rFonts w:ascii="Arial" w:eastAsia="Calibri" w:hAnsi="Arial" w:cs="Arial"/>
          <w:sz w:val="20"/>
          <w:szCs w:val="20"/>
          <w:lang w:val="bs-Latn-BA"/>
        </w:rPr>
      </w:pPr>
      <w:r w:rsidRPr="00601140">
        <w:rPr>
          <w:rFonts w:ascii="Arial" w:eastAsia="Calibri" w:hAnsi="Arial" w:cs="Arial"/>
          <w:sz w:val="20"/>
          <w:szCs w:val="20"/>
          <w:lang w:val="sr-Latn-BA" w:eastAsia="en-US"/>
        </w:rPr>
        <w:t>Na osnovu člana 21. Zakona o državnoj službi u institucijama Bosne i Hercegovine</w:t>
      </w:r>
      <w:r w:rsidR="003A78B0" w:rsidRPr="00601140">
        <w:rPr>
          <w:rFonts w:ascii="Arial" w:eastAsia="Calibri" w:hAnsi="Arial" w:cs="Arial"/>
          <w:sz w:val="20"/>
          <w:szCs w:val="20"/>
          <w:lang w:val="sr-Latn-BA" w:eastAsia="en-US"/>
        </w:rPr>
        <w:t xml:space="preserve"> </w:t>
      </w:r>
      <w:r w:rsidR="0006226C" w:rsidRPr="00601140">
        <w:rPr>
          <w:rFonts w:ascii="Arial" w:eastAsia="Calibri" w:hAnsi="Arial" w:cs="Arial"/>
          <w:sz w:val="20"/>
          <w:szCs w:val="20"/>
          <w:lang w:val="sr-Latn-BA" w:eastAsia="en-US"/>
        </w:rPr>
        <w:t>(</w:t>
      </w:r>
      <w:r w:rsidRPr="00601140">
        <w:rPr>
          <w:rFonts w:ascii="Arial" w:eastAsia="Calibri" w:hAnsi="Arial" w:cs="Arial"/>
          <w:sz w:val="20"/>
          <w:szCs w:val="20"/>
          <w:lang w:val="sr-Latn-BA" w:eastAsia="en-US"/>
        </w:rPr>
        <w:t xml:space="preserve">Službeni glasnik BiH”, br. 19/02, 35/03, 4/04, 17/04, 26/04, 37/04, </w:t>
      </w:r>
      <w:r w:rsidR="001538D1" w:rsidRPr="00601140">
        <w:rPr>
          <w:rFonts w:ascii="Arial" w:eastAsia="Calibri" w:hAnsi="Arial" w:cs="Arial"/>
          <w:sz w:val="20"/>
          <w:szCs w:val="20"/>
          <w:lang w:val="sr-Latn-BA" w:eastAsia="en-US"/>
        </w:rPr>
        <w:t>48/05, 2/06, 32/07, 43/09, 8/10,</w:t>
      </w:r>
      <w:r w:rsidRPr="00601140">
        <w:rPr>
          <w:rFonts w:ascii="Arial" w:eastAsia="Calibri" w:hAnsi="Arial" w:cs="Arial"/>
          <w:sz w:val="20"/>
          <w:szCs w:val="20"/>
          <w:lang w:val="sr-Latn-BA" w:eastAsia="en-US"/>
        </w:rPr>
        <w:t xml:space="preserve"> 40/12</w:t>
      </w:r>
      <w:r w:rsidR="001538D1" w:rsidRPr="00601140">
        <w:rPr>
          <w:rFonts w:ascii="Arial" w:eastAsia="Calibri" w:hAnsi="Arial" w:cs="Arial"/>
          <w:sz w:val="20"/>
          <w:szCs w:val="20"/>
          <w:lang w:val="sr-Latn-BA" w:eastAsia="en-US"/>
        </w:rPr>
        <w:t xml:space="preserve"> i 93/17</w:t>
      </w:r>
      <w:r w:rsidRPr="00601140">
        <w:rPr>
          <w:rFonts w:ascii="Arial" w:eastAsia="Calibri" w:hAnsi="Arial" w:cs="Arial"/>
          <w:sz w:val="20"/>
          <w:szCs w:val="20"/>
          <w:lang w:val="sr-Latn-BA" w:eastAsia="en-US"/>
        </w:rPr>
        <w:t>), Agencija za drža</w:t>
      </w:r>
      <w:r w:rsidR="00964A3E" w:rsidRPr="00601140">
        <w:rPr>
          <w:rFonts w:ascii="Arial" w:eastAsia="Calibri" w:hAnsi="Arial" w:cs="Arial"/>
          <w:sz w:val="20"/>
          <w:szCs w:val="20"/>
          <w:lang w:val="sr-Latn-BA" w:eastAsia="en-US"/>
        </w:rPr>
        <w:t>vnu službu Bosne i Hercegovine</w:t>
      </w:r>
      <w:r w:rsidR="003A78B0" w:rsidRPr="00601140">
        <w:rPr>
          <w:rFonts w:ascii="Arial" w:eastAsia="Calibri" w:hAnsi="Arial" w:cs="Arial"/>
          <w:sz w:val="20"/>
          <w:szCs w:val="20"/>
          <w:lang w:val="sr-Latn-BA" w:eastAsia="en-US"/>
        </w:rPr>
        <w:t>,</w:t>
      </w:r>
      <w:r w:rsidR="00964A3E" w:rsidRPr="00601140">
        <w:rPr>
          <w:rFonts w:ascii="Arial" w:eastAsia="Calibri" w:hAnsi="Arial" w:cs="Arial"/>
          <w:sz w:val="20"/>
          <w:szCs w:val="20"/>
          <w:lang w:val="sr-Latn-BA" w:eastAsia="en-US"/>
        </w:rPr>
        <w:t xml:space="preserve"> </w:t>
      </w:r>
      <w:bookmarkStart w:id="0" w:name="_Hlk141176699"/>
      <w:bookmarkStart w:id="1" w:name="_Hlk148959144"/>
      <w:r w:rsidR="000877C1" w:rsidRPr="000877C1">
        <w:rPr>
          <w:rFonts w:ascii="Arial" w:eastAsia="Calibri" w:hAnsi="Arial" w:cs="Arial"/>
          <w:sz w:val="20"/>
          <w:szCs w:val="20"/>
          <w:lang w:val="bs-Latn-BA"/>
        </w:rPr>
        <w:t xml:space="preserve">na zahtjev </w:t>
      </w:r>
      <w:bookmarkEnd w:id="0"/>
      <w:r w:rsidR="00AE1907" w:rsidRPr="00AE1907">
        <w:rPr>
          <w:rFonts w:ascii="Arial" w:eastAsia="Calibri" w:hAnsi="Arial" w:cs="Arial"/>
          <w:sz w:val="20"/>
          <w:szCs w:val="20"/>
          <w:lang w:val="bs-Latn-BA"/>
        </w:rPr>
        <w:t>Pravobranilaštva Bosne i Hercegovine, raspisuje</w:t>
      </w:r>
    </w:p>
    <w:p w14:paraId="0B7085B7" w14:textId="77777777" w:rsidR="00AE1907" w:rsidRPr="00AE1907" w:rsidRDefault="00AE1907" w:rsidP="00AE1907">
      <w:pPr>
        <w:jc w:val="both"/>
        <w:rPr>
          <w:rFonts w:ascii="Arial" w:eastAsia="Calibri" w:hAnsi="Arial" w:cs="Arial"/>
          <w:sz w:val="20"/>
          <w:szCs w:val="20"/>
          <w:lang w:val="bs-Latn-BA"/>
        </w:rPr>
      </w:pPr>
    </w:p>
    <w:p w14:paraId="3695EC2F" w14:textId="77777777" w:rsidR="00AE1907" w:rsidRPr="00AE1907" w:rsidRDefault="00AE1907" w:rsidP="00AE1907">
      <w:pPr>
        <w:jc w:val="center"/>
        <w:rPr>
          <w:rFonts w:ascii="Arial" w:eastAsia="Calibri" w:hAnsi="Arial" w:cs="Arial"/>
          <w:sz w:val="20"/>
          <w:szCs w:val="20"/>
          <w:lang w:val="bs-Latn-BA"/>
        </w:rPr>
      </w:pPr>
      <w:r w:rsidRPr="00AE1907">
        <w:rPr>
          <w:rFonts w:ascii="Arial" w:eastAsia="Calibri" w:hAnsi="Arial" w:cs="Arial"/>
          <w:b/>
          <w:bCs/>
          <w:sz w:val="20"/>
          <w:szCs w:val="20"/>
          <w:lang w:val="bs-Latn-BA"/>
        </w:rPr>
        <w:t>JAVNI OGLAS</w:t>
      </w:r>
    </w:p>
    <w:p w14:paraId="30929FF1" w14:textId="15DD4A8B" w:rsidR="00AE1907" w:rsidRPr="00AE1907" w:rsidRDefault="00AE1907" w:rsidP="00AE1907">
      <w:pPr>
        <w:jc w:val="center"/>
        <w:rPr>
          <w:rFonts w:ascii="Arial" w:eastAsia="Calibri" w:hAnsi="Arial" w:cs="Arial"/>
          <w:sz w:val="20"/>
          <w:szCs w:val="20"/>
          <w:lang w:val="bs-Latn-BA"/>
        </w:rPr>
      </w:pPr>
      <w:r w:rsidRPr="00AE1907">
        <w:rPr>
          <w:rFonts w:ascii="Arial" w:eastAsia="Calibri" w:hAnsi="Arial" w:cs="Arial"/>
          <w:b/>
          <w:bCs/>
          <w:sz w:val="20"/>
          <w:szCs w:val="20"/>
          <w:lang w:val="bs-Latn-BA"/>
        </w:rPr>
        <w:t>za popunjavanje radn</w:t>
      </w:r>
      <w:r>
        <w:rPr>
          <w:rFonts w:ascii="Arial" w:eastAsia="Calibri" w:hAnsi="Arial" w:cs="Arial"/>
          <w:b/>
          <w:bCs/>
          <w:sz w:val="20"/>
          <w:szCs w:val="20"/>
          <w:lang w:val="bs-Latn-BA"/>
        </w:rPr>
        <w:t>ih</w:t>
      </w:r>
      <w:r w:rsidRPr="00AE1907">
        <w:rPr>
          <w:rFonts w:ascii="Arial" w:eastAsia="Calibri" w:hAnsi="Arial" w:cs="Arial"/>
          <w:b/>
          <w:bCs/>
          <w:sz w:val="20"/>
          <w:szCs w:val="20"/>
          <w:lang w:val="bs-Latn-BA"/>
        </w:rPr>
        <w:t xml:space="preserve"> mjesta državn</w:t>
      </w:r>
      <w:r>
        <w:rPr>
          <w:rFonts w:ascii="Arial" w:eastAsia="Calibri" w:hAnsi="Arial" w:cs="Arial"/>
          <w:b/>
          <w:bCs/>
          <w:sz w:val="20"/>
          <w:szCs w:val="20"/>
          <w:lang w:val="bs-Latn-BA"/>
        </w:rPr>
        <w:t>ih</w:t>
      </w:r>
      <w:r w:rsidRPr="00AE1907">
        <w:rPr>
          <w:rFonts w:ascii="Arial" w:eastAsia="Calibri" w:hAnsi="Arial" w:cs="Arial"/>
          <w:b/>
          <w:bCs/>
          <w:sz w:val="20"/>
          <w:szCs w:val="20"/>
          <w:lang w:val="bs-Latn-BA"/>
        </w:rPr>
        <w:t xml:space="preserve"> službenika</w:t>
      </w:r>
    </w:p>
    <w:p w14:paraId="040EA45D" w14:textId="57B864F0" w:rsidR="00AE1907" w:rsidRDefault="00AE1907" w:rsidP="00AE1907">
      <w:pPr>
        <w:jc w:val="center"/>
        <w:rPr>
          <w:rFonts w:ascii="Arial" w:eastAsia="Calibri" w:hAnsi="Arial" w:cs="Arial"/>
          <w:b/>
          <w:bCs/>
          <w:sz w:val="20"/>
          <w:szCs w:val="20"/>
          <w:lang w:val="bs-Latn-BA"/>
        </w:rPr>
      </w:pPr>
      <w:r w:rsidRPr="00AE1907">
        <w:rPr>
          <w:rFonts w:ascii="Arial" w:eastAsia="Calibri" w:hAnsi="Arial" w:cs="Arial"/>
          <w:b/>
          <w:bCs/>
          <w:sz w:val="20"/>
          <w:szCs w:val="20"/>
          <w:lang w:val="bs-Latn-BA"/>
        </w:rPr>
        <w:t>u Pravobranilaštvu BiH</w:t>
      </w:r>
    </w:p>
    <w:p w14:paraId="580536DC" w14:textId="5B16706F" w:rsidR="00AE1907" w:rsidRDefault="00AE1907" w:rsidP="00AE1907">
      <w:pPr>
        <w:jc w:val="both"/>
        <w:rPr>
          <w:rFonts w:ascii="Arial" w:eastAsia="Calibri" w:hAnsi="Arial" w:cs="Arial"/>
          <w:b/>
          <w:bCs/>
          <w:sz w:val="20"/>
          <w:szCs w:val="20"/>
          <w:lang w:val="bs-Latn-BA"/>
        </w:rPr>
      </w:pPr>
    </w:p>
    <w:p w14:paraId="1B8C5E00" w14:textId="77777777" w:rsidR="00AE1907" w:rsidRDefault="00AE1907" w:rsidP="00AE1907">
      <w:pPr>
        <w:jc w:val="both"/>
        <w:rPr>
          <w:rFonts w:ascii="Arial" w:eastAsia="Calibri" w:hAnsi="Arial" w:cs="Arial"/>
          <w:b/>
          <w:bCs/>
          <w:sz w:val="20"/>
          <w:szCs w:val="20"/>
          <w:lang w:val="bs-Latn-BA"/>
        </w:rPr>
      </w:pPr>
    </w:p>
    <w:p w14:paraId="6CFD3B71" w14:textId="35265B61" w:rsidR="00AE1907" w:rsidRDefault="00AE1907" w:rsidP="00AE1907">
      <w:pPr>
        <w:jc w:val="both"/>
        <w:rPr>
          <w:rFonts w:ascii="Arial" w:eastAsia="Calibri" w:hAnsi="Arial" w:cs="Arial"/>
          <w:b/>
          <w:bCs/>
          <w:sz w:val="20"/>
          <w:szCs w:val="20"/>
          <w:lang w:val="bs-Latn-BA"/>
        </w:rPr>
      </w:pPr>
      <w:r w:rsidRPr="00AE1907">
        <w:rPr>
          <w:rFonts w:ascii="Arial" w:eastAsia="Calibri" w:hAnsi="Arial" w:cs="Arial"/>
          <w:b/>
          <w:bCs/>
          <w:sz w:val="20"/>
          <w:szCs w:val="20"/>
          <w:lang w:val="bs-Latn-BA"/>
        </w:rPr>
        <w:t>1/01 Pomoćnik pravobranioca Bosne i Hercegovine</w:t>
      </w:r>
    </w:p>
    <w:p w14:paraId="71C76176" w14:textId="7A2694C6" w:rsidR="00AE1907" w:rsidRPr="00AE1907" w:rsidRDefault="00AE1907" w:rsidP="00AE1907">
      <w:pPr>
        <w:jc w:val="both"/>
        <w:rPr>
          <w:rFonts w:ascii="Arial" w:eastAsia="Calibri" w:hAnsi="Arial" w:cs="Arial"/>
          <w:sz w:val="20"/>
          <w:szCs w:val="20"/>
          <w:lang w:val="bs-Latn-BA"/>
        </w:rPr>
      </w:pPr>
      <w:r>
        <w:rPr>
          <w:rFonts w:ascii="Arial" w:eastAsia="Calibri" w:hAnsi="Arial" w:cs="Arial"/>
          <w:b/>
          <w:bCs/>
          <w:sz w:val="20"/>
          <w:szCs w:val="20"/>
          <w:lang w:val="bs-Latn-BA"/>
        </w:rPr>
        <w:t>1/02 Šef pisarnice</w:t>
      </w:r>
    </w:p>
    <w:p w14:paraId="368807E1" w14:textId="77777777" w:rsidR="00AE1907" w:rsidRDefault="00AE1907" w:rsidP="00AE1907">
      <w:pPr>
        <w:jc w:val="both"/>
        <w:rPr>
          <w:rFonts w:ascii="Arial" w:eastAsia="Calibri" w:hAnsi="Arial" w:cs="Arial"/>
          <w:b/>
          <w:bCs/>
          <w:sz w:val="20"/>
          <w:szCs w:val="20"/>
          <w:u w:val="single"/>
          <w:lang w:val="bs-Latn-BA"/>
        </w:rPr>
      </w:pPr>
    </w:p>
    <w:p w14:paraId="61BE0F54" w14:textId="77777777" w:rsidR="00AF764F" w:rsidRDefault="00AF764F" w:rsidP="00AE1907">
      <w:pPr>
        <w:jc w:val="both"/>
        <w:rPr>
          <w:rFonts w:ascii="Arial" w:eastAsia="Calibri" w:hAnsi="Arial" w:cs="Arial"/>
          <w:b/>
          <w:bCs/>
          <w:sz w:val="20"/>
          <w:szCs w:val="20"/>
          <w:u w:val="single"/>
          <w:lang w:val="bs-Latn-BA"/>
        </w:rPr>
      </w:pPr>
    </w:p>
    <w:p w14:paraId="2EC29C8E" w14:textId="42AF7F93" w:rsidR="009563E8" w:rsidRPr="00AF764F" w:rsidRDefault="00AF764F" w:rsidP="00AE1907">
      <w:pPr>
        <w:jc w:val="both"/>
        <w:rPr>
          <w:rFonts w:ascii="Arial" w:eastAsia="Calibri" w:hAnsi="Arial" w:cs="Arial"/>
          <w:sz w:val="20"/>
          <w:szCs w:val="20"/>
          <w:lang w:val="bs-Latn-BA"/>
        </w:rPr>
      </w:pPr>
      <w:bookmarkStart w:id="2" w:name="_Hlk152839161"/>
      <w:r w:rsidRPr="00AF764F">
        <w:rPr>
          <w:rFonts w:ascii="Arial" w:eastAsia="Calibri" w:hAnsi="Arial" w:cs="Arial"/>
          <w:sz w:val="20"/>
          <w:szCs w:val="20"/>
          <w:lang w:val="bs-Latn-BA"/>
        </w:rPr>
        <w:t>Organizaciona jedinica nosilaca pravobranilačke funkcije</w:t>
      </w:r>
    </w:p>
    <w:bookmarkEnd w:id="2"/>
    <w:p w14:paraId="2A607706" w14:textId="77777777" w:rsidR="00AF764F" w:rsidRDefault="00AF764F" w:rsidP="00AE1907">
      <w:pPr>
        <w:jc w:val="both"/>
        <w:rPr>
          <w:rFonts w:ascii="Arial" w:eastAsia="Calibri" w:hAnsi="Arial" w:cs="Arial"/>
          <w:b/>
          <w:bCs/>
          <w:sz w:val="20"/>
          <w:szCs w:val="20"/>
          <w:u w:val="single"/>
          <w:lang w:val="bs-Latn-BA"/>
        </w:rPr>
      </w:pPr>
    </w:p>
    <w:p w14:paraId="40C44606" w14:textId="6123A01F" w:rsidR="00AE1907" w:rsidRP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u w:val="single"/>
          <w:lang w:val="bs-Latn-BA"/>
        </w:rPr>
        <w:t>1/01 Pomoćnik pravobranioca Bosne i Hercegovine</w:t>
      </w:r>
    </w:p>
    <w:p w14:paraId="44BF1D89" w14:textId="3EBE460C" w:rsidR="00AE1907" w:rsidRP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lang w:val="bs-Latn-BA"/>
        </w:rPr>
        <w:t>Opis poslova i radnih zadataka:</w:t>
      </w:r>
      <w:r>
        <w:rPr>
          <w:rFonts w:ascii="Arial" w:eastAsia="Calibri" w:hAnsi="Arial" w:cs="Arial"/>
          <w:b/>
          <w:bCs/>
          <w:sz w:val="20"/>
          <w:szCs w:val="20"/>
          <w:lang w:val="bs-Latn-BA"/>
        </w:rPr>
        <w:t xml:space="preserve"> </w:t>
      </w:r>
      <w:r w:rsidRPr="00AE1907">
        <w:rPr>
          <w:rFonts w:ascii="Arial" w:eastAsia="Calibri" w:hAnsi="Arial" w:cs="Arial"/>
          <w:sz w:val="20"/>
          <w:szCs w:val="20"/>
          <w:lang w:val="bs-Latn-BA"/>
        </w:rPr>
        <w:t>Pomoćnik pravobranioca Bosne i Hercegovine obavlja slijedeće poslove i zadatke: zastupanje pred sudovima i drugim organima po ovlaštenju Pravobranioca; izrađuje nacrte tužbe, redovnih i vanrednih pravnih lijekova i ostalih podnesaka; pomaže pravobraniocu i njegovim zamjenicima u pripremanju predmeta složenijih predmeta po naredbi pravobranioca; proučava pravne propise koji se imaju primjeniti na konkretan predmet, stručnu literaturu, zauzete pravne stavove, načelna mišljenja i stavove; učestvuje u radu radnih grupa za proučavanje određenih propisa; po uputama Pravobranioca obavlja druge stručne poslove određene Zakonom ili Pravilnikom.</w:t>
      </w:r>
    </w:p>
    <w:p w14:paraId="72DCE3F0" w14:textId="7B6592A9" w:rsidR="00AE1907" w:rsidRP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lang w:val="bs-Latn-BA"/>
        </w:rPr>
        <w:t>Posebni uslovi:</w:t>
      </w:r>
      <w:r w:rsidR="009563E8">
        <w:rPr>
          <w:rFonts w:ascii="Arial" w:eastAsia="Calibri" w:hAnsi="Arial" w:cs="Arial"/>
          <w:b/>
          <w:bCs/>
          <w:sz w:val="20"/>
          <w:szCs w:val="20"/>
          <w:lang w:val="bs-Latn-BA"/>
        </w:rPr>
        <w:t xml:space="preserve"> </w:t>
      </w:r>
      <w:r w:rsidRPr="00AE1907">
        <w:rPr>
          <w:rFonts w:ascii="Arial" w:eastAsia="Calibri" w:hAnsi="Arial" w:cs="Arial"/>
          <w:sz w:val="20"/>
          <w:szCs w:val="20"/>
          <w:lang w:val="bs-Latn-BA"/>
        </w:rPr>
        <w:t>diplomirani pravnik; položen pravosudni ispit; iskustvo u radu u pravosudnim organima, advokaturi i drugim državnim organima, preduzećima (društvima) i drugim pravnim licima u trajanju od najmanje pet godina radnog iskustva nakon položenog pravosudnog ispita, koji je radeći u tim organima i pravnim licima stekao visok ugled pravnog stručnjaka; pasivno znanje engleskog ili francuskog </w:t>
      </w:r>
      <w:hyperlink r:id="rId11" w:anchor="strani-jezik" w:tgtFrame="_blank" w:history="1">
        <w:r w:rsidRPr="00AE1907">
          <w:rPr>
            <w:rStyle w:val="Hyperlink"/>
            <w:rFonts w:ascii="Arial" w:eastAsia="Calibri" w:hAnsi="Arial" w:cs="Arial"/>
            <w:sz w:val="20"/>
            <w:szCs w:val="20"/>
            <w:lang w:val="bs-Latn-BA"/>
          </w:rPr>
          <w:t>jezika</w:t>
        </w:r>
      </w:hyperlink>
      <w:r w:rsidRPr="00AE1907">
        <w:rPr>
          <w:rFonts w:ascii="Arial" w:eastAsia="Calibri" w:hAnsi="Arial" w:cs="Arial"/>
          <w:sz w:val="20"/>
          <w:szCs w:val="20"/>
          <w:lang w:val="bs-Latn-BA"/>
        </w:rPr>
        <w:t>; poznavanje rada na računaru.</w:t>
      </w:r>
    </w:p>
    <w:p w14:paraId="1F215FDB" w14:textId="042F8F2A" w:rsidR="00AE1907" w:rsidRP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lang w:val="bs-Latn-BA"/>
        </w:rPr>
        <w:t>Status:</w:t>
      </w:r>
      <w:r>
        <w:rPr>
          <w:rFonts w:ascii="Arial" w:eastAsia="Calibri" w:hAnsi="Arial" w:cs="Arial"/>
          <w:b/>
          <w:bCs/>
          <w:sz w:val="20"/>
          <w:szCs w:val="20"/>
          <w:lang w:val="bs-Latn-BA"/>
        </w:rPr>
        <w:t xml:space="preserve"> </w:t>
      </w:r>
      <w:r w:rsidRPr="00AE1907">
        <w:rPr>
          <w:rFonts w:ascii="Arial" w:eastAsia="Calibri" w:hAnsi="Arial" w:cs="Arial"/>
          <w:sz w:val="20"/>
          <w:szCs w:val="20"/>
          <w:lang w:val="bs-Latn-BA"/>
        </w:rPr>
        <w:t>rukovodeći državni službenik sa pravima i dužnostima pomoćnika ministra.</w:t>
      </w:r>
    </w:p>
    <w:p w14:paraId="5E671D2A" w14:textId="55714D7D" w:rsidR="00AE1907" w:rsidRP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lang w:val="bs-Latn-BA"/>
        </w:rPr>
        <w:t>Pripadajuća osnovna neto plata</w:t>
      </w:r>
      <w:r w:rsidRPr="00AE1907">
        <w:rPr>
          <w:rFonts w:ascii="Arial" w:eastAsia="Calibri" w:hAnsi="Arial" w:cs="Arial"/>
          <w:i/>
          <w:iCs/>
          <w:sz w:val="20"/>
          <w:szCs w:val="20"/>
          <w:lang w:val="bs-Latn-BA"/>
        </w:rPr>
        <w:t>: </w:t>
      </w:r>
      <w:r w:rsidR="009563E8" w:rsidRPr="009563E8">
        <w:rPr>
          <w:rFonts w:ascii="Arial" w:eastAsia="Calibri" w:hAnsi="Arial" w:cs="Arial"/>
          <w:sz w:val="20"/>
          <w:szCs w:val="20"/>
          <w:lang w:val="bs-Latn-BA"/>
        </w:rPr>
        <w:t>2.520,00 KM</w:t>
      </w:r>
      <w:r w:rsidR="009563E8">
        <w:rPr>
          <w:rFonts w:ascii="Arial" w:eastAsia="Calibri" w:hAnsi="Arial" w:cs="Arial"/>
          <w:sz w:val="20"/>
          <w:szCs w:val="20"/>
          <w:lang w:val="bs-Latn-BA"/>
        </w:rPr>
        <w:t>.</w:t>
      </w:r>
    </w:p>
    <w:p w14:paraId="34D6AE79" w14:textId="6044992F" w:rsidR="00AE1907" w:rsidRP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lang w:val="bs-Latn-BA"/>
        </w:rPr>
        <w:t>Broj izvršilaca:</w:t>
      </w:r>
      <w:r>
        <w:rPr>
          <w:rFonts w:ascii="Arial" w:eastAsia="Calibri" w:hAnsi="Arial" w:cs="Arial"/>
          <w:b/>
          <w:bCs/>
          <w:sz w:val="20"/>
          <w:szCs w:val="20"/>
          <w:lang w:val="bs-Latn-BA"/>
        </w:rPr>
        <w:t xml:space="preserve"> </w:t>
      </w:r>
      <w:r>
        <w:rPr>
          <w:rFonts w:ascii="Arial" w:eastAsia="Calibri" w:hAnsi="Arial" w:cs="Arial"/>
          <w:sz w:val="20"/>
          <w:szCs w:val="20"/>
          <w:lang w:val="bs-Latn-BA"/>
        </w:rPr>
        <w:t>2</w:t>
      </w:r>
      <w:r w:rsidRPr="00AE1907">
        <w:rPr>
          <w:rFonts w:ascii="Arial" w:eastAsia="Calibri" w:hAnsi="Arial" w:cs="Arial"/>
          <w:sz w:val="20"/>
          <w:szCs w:val="20"/>
          <w:lang w:val="bs-Latn-BA"/>
        </w:rPr>
        <w:t xml:space="preserve"> (</w:t>
      </w:r>
      <w:r>
        <w:rPr>
          <w:rFonts w:ascii="Arial" w:eastAsia="Calibri" w:hAnsi="Arial" w:cs="Arial"/>
          <w:sz w:val="20"/>
          <w:szCs w:val="20"/>
          <w:lang w:val="bs-Latn-BA"/>
        </w:rPr>
        <w:t>dva</w:t>
      </w:r>
      <w:r w:rsidRPr="00AE1907">
        <w:rPr>
          <w:rFonts w:ascii="Arial" w:eastAsia="Calibri" w:hAnsi="Arial" w:cs="Arial"/>
          <w:sz w:val="20"/>
          <w:szCs w:val="20"/>
          <w:lang w:val="bs-Latn-BA"/>
        </w:rPr>
        <w:t>).</w:t>
      </w:r>
    </w:p>
    <w:p w14:paraId="2AF0261C" w14:textId="6DC43B7A" w:rsid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lang w:val="bs-Latn-BA"/>
        </w:rPr>
        <w:t>Mjesto rada:</w:t>
      </w:r>
      <w:r w:rsidRPr="00AE1907">
        <w:rPr>
          <w:rFonts w:ascii="Arial" w:eastAsia="Calibri" w:hAnsi="Arial" w:cs="Arial"/>
          <w:sz w:val="20"/>
          <w:szCs w:val="20"/>
          <w:lang w:val="bs-Latn-BA"/>
        </w:rPr>
        <w:t> Sarajevo.</w:t>
      </w:r>
    </w:p>
    <w:p w14:paraId="5606B75C" w14:textId="7AFCBE83" w:rsidR="00AE1907" w:rsidRDefault="00AE1907" w:rsidP="00AE1907">
      <w:pPr>
        <w:jc w:val="both"/>
        <w:rPr>
          <w:rFonts w:ascii="Arial" w:eastAsia="Calibri" w:hAnsi="Arial" w:cs="Arial"/>
          <w:sz w:val="20"/>
          <w:szCs w:val="20"/>
          <w:lang w:val="bs-Latn-BA"/>
        </w:rPr>
      </w:pPr>
    </w:p>
    <w:p w14:paraId="4D259A01" w14:textId="7BBF80D0" w:rsidR="009563E8" w:rsidRDefault="009563E8" w:rsidP="00AE1907">
      <w:pPr>
        <w:jc w:val="both"/>
        <w:rPr>
          <w:rFonts w:ascii="Arial" w:eastAsia="Calibri" w:hAnsi="Arial" w:cs="Arial"/>
          <w:sz w:val="20"/>
          <w:szCs w:val="20"/>
          <w:lang w:val="bs-Latn-BA"/>
        </w:rPr>
      </w:pPr>
    </w:p>
    <w:p w14:paraId="7CBDA41E" w14:textId="401292C6" w:rsidR="00AF764F" w:rsidRDefault="00AF764F" w:rsidP="00AE1907">
      <w:pPr>
        <w:jc w:val="both"/>
        <w:rPr>
          <w:rFonts w:ascii="Arial" w:eastAsia="Calibri" w:hAnsi="Arial" w:cs="Arial"/>
          <w:sz w:val="20"/>
          <w:szCs w:val="20"/>
          <w:lang w:val="bs-Latn-BA"/>
        </w:rPr>
      </w:pPr>
      <w:bookmarkStart w:id="3" w:name="_Hlk152839196"/>
      <w:r>
        <w:rPr>
          <w:rFonts w:ascii="Arial" w:eastAsia="Calibri" w:hAnsi="Arial" w:cs="Arial"/>
          <w:sz w:val="20"/>
          <w:szCs w:val="20"/>
          <w:lang w:val="bs-Latn-BA"/>
        </w:rPr>
        <w:t>Organizaciona jedinica administracije pravobranilaštva</w:t>
      </w:r>
    </w:p>
    <w:bookmarkEnd w:id="3"/>
    <w:p w14:paraId="23959D08" w14:textId="77777777" w:rsidR="00AF764F" w:rsidRDefault="00AF764F" w:rsidP="00AE1907">
      <w:pPr>
        <w:jc w:val="both"/>
        <w:rPr>
          <w:rFonts w:ascii="Arial" w:eastAsia="Calibri" w:hAnsi="Arial" w:cs="Arial"/>
          <w:sz w:val="20"/>
          <w:szCs w:val="20"/>
          <w:lang w:val="bs-Latn-BA"/>
        </w:rPr>
      </w:pPr>
    </w:p>
    <w:p w14:paraId="730BAE5A" w14:textId="77777777" w:rsidR="00AE1907" w:rsidRPr="00AE1907" w:rsidRDefault="00AE1907" w:rsidP="00AE1907">
      <w:pPr>
        <w:jc w:val="both"/>
        <w:rPr>
          <w:rFonts w:ascii="Arial" w:eastAsia="Calibri" w:hAnsi="Arial" w:cs="Arial"/>
          <w:sz w:val="20"/>
          <w:szCs w:val="20"/>
          <w:u w:val="single"/>
          <w:lang w:val="bs-Latn-BA"/>
        </w:rPr>
      </w:pPr>
      <w:r w:rsidRPr="00AE1907">
        <w:rPr>
          <w:rFonts w:ascii="Arial" w:eastAsia="Calibri" w:hAnsi="Arial" w:cs="Arial"/>
          <w:b/>
          <w:bCs/>
          <w:sz w:val="20"/>
          <w:szCs w:val="20"/>
          <w:u w:val="single"/>
          <w:lang w:val="bs-Latn-BA"/>
        </w:rPr>
        <w:t>1/02 Šef pisarnice</w:t>
      </w:r>
    </w:p>
    <w:p w14:paraId="379E57A3" w14:textId="611908F5" w:rsid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lang w:val="bs-Latn-BA"/>
        </w:rPr>
        <w:t>Opis poslova i radnih zadataka:</w:t>
      </w:r>
      <w:r>
        <w:rPr>
          <w:rFonts w:ascii="Arial" w:eastAsia="Calibri" w:hAnsi="Arial" w:cs="Arial"/>
          <w:b/>
          <w:bCs/>
          <w:sz w:val="20"/>
          <w:szCs w:val="20"/>
          <w:lang w:val="bs-Latn-BA"/>
        </w:rPr>
        <w:t xml:space="preserve"> </w:t>
      </w:r>
      <w:r w:rsidRPr="00AE1907">
        <w:rPr>
          <w:rFonts w:ascii="Arial" w:eastAsia="Calibri" w:hAnsi="Arial" w:cs="Arial"/>
          <w:sz w:val="20"/>
          <w:szCs w:val="20"/>
          <w:lang w:val="bs-Latn-BA"/>
        </w:rPr>
        <w:t>Poslovi i zadaci Šefa pisarnice su:</w:t>
      </w:r>
      <w:r>
        <w:rPr>
          <w:rFonts w:ascii="Arial" w:eastAsia="Calibri" w:hAnsi="Arial" w:cs="Arial"/>
          <w:sz w:val="20"/>
          <w:szCs w:val="20"/>
          <w:lang w:val="bs-Latn-BA"/>
        </w:rPr>
        <w:t xml:space="preserve"> </w:t>
      </w:r>
      <w:r w:rsidRPr="00AE1907">
        <w:rPr>
          <w:rFonts w:ascii="Arial" w:eastAsia="Calibri" w:hAnsi="Arial" w:cs="Arial"/>
          <w:sz w:val="20"/>
          <w:szCs w:val="20"/>
          <w:lang w:val="bs-Latn-BA"/>
        </w:rPr>
        <w:t>koordinira radom pisarnice, arhiva i daktilografa,</w:t>
      </w:r>
      <w:r>
        <w:rPr>
          <w:rFonts w:ascii="Arial" w:eastAsia="Calibri" w:hAnsi="Arial" w:cs="Arial"/>
          <w:sz w:val="20"/>
          <w:szCs w:val="20"/>
          <w:lang w:val="bs-Latn-BA"/>
        </w:rPr>
        <w:t xml:space="preserve"> </w:t>
      </w:r>
      <w:r w:rsidRPr="00AE1907">
        <w:rPr>
          <w:rFonts w:ascii="Arial" w:eastAsia="Calibri" w:hAnsi="Arial" w:cs="Arial"/>
          <w:sz w:val="20"/>
          <w:szCs w:val="20"/>
          <w:lang w:val="bs-Latn-BA"/>
        </w:rPr>
        <w:t>kontroli</w:t>
      </w:r>
      <w:r w:rsidR="002F2FE5">
        <w:rPr>
          <w:rFonts w:ascii="Arial" w:eastAsia="Calibri" w:hAnsi="Arial" w:cs="Arial"/>
          <w:sz w:val="20"/>
          <w:szCs w:val="20"/>
          <w:lang w:val="bs-Latn-BA"/>
        </w:rPr>
        <w:t>še</w:t>
      </w:r>
      <w:r w:rsidRPr="00AE1907">
        <w:rPr>
          <w:rFonts w:ascii="Arial" w:eastAsia="Calibri" w:hAnsi="Arial" w:cs="Arial"/>
          <w:sz w:val="20"/>
          <w:szCs w:val="20"/>
          <w:lang w:val="bs-Latn-BA"/>
        </w:rPr>
        <w:t xml:space="preserve"> tačnost prepisa materijala, vrši prijem i raspored pošte svih vrsta,</w:t>
      </w:r>
      <w:r>
        <w:rPr>
          <w:rFonts w:ascii="Arial" w:eastAsia="Calibri" w:hAnsi="Arial" w:cs="Arial"/>
          <w:sz w:val="20"/>
          <w:szCs w:val="20"/>
          <w:lang w:val="bs-Latn-BA"/>
        </w:rPr>
        <w:t xml:space="preserve"> </w:t>
      </w:r>
      <w:r w:rsidRPr="00AE1907">
        <w:rPr>
          <w:rFonts w:ascii="Arial" w:eastAsia="Calibri" w:hAnsi="Arial" w:cs="Arial"/>
          <w:sz w:val="20"/>
          <w:szCs w:val="20"/>
          <w:lang w:val="bs-Latn-BA"/>
        </w:rPr>
        <w:t>nadgleda vođenje upisnika, imenika, djelovodnika predmeta i akata, poštanskih knjiga, kao i vođenje ostale službene evidencije u pisarnici,</w:t>
      </w:r>
      <w:r>
        <w:rPr>
          <w:rFonts w:ascii="Arial" w:eastAsia="Calibri" w:hAnsi="Arial" w:cs="Arial"/>
          <w:sz w:val="20"/>
          <w:szCs w:val="20"/>
          <w:lang w:val="bs-Latn-BA"/>
        </w:rPr>
        <w:t xml:space="preserve"> </w:t>
      </w:r>
      <w:r w:rsidRPr="00AE1907">
        <w:rPr>
          <w:rFonts w:ascii="Arial" w:eastAsia="Calibri" w:hAnsi="Arial" w:cs="Arial"/>
          <w:sz w:val="20"/>
          <w:szCs w:val="20"/>
          <w:lang w:val="bs-Latn-BA"/>
        </w:rPr>
        <w:t>vrši i nadgldava kovertiranje,</w:t>
      </w:r>
      <w:r>
        <w:rPr>
          <w:rFonts w:ascii="Arial" w:eastAsia="Calibri" w:hAnsi="Arial" w:cs="Arial"/>
          <w:sz w:val="20"/>
          <w:szCs w:val="20"/>
          <w:lang w:val="bs-Latn-BA"/>
        </w:rPr>
        <w:t xml:space="preserve"> </w:t>
      </w:r>
      <w:r w:rsidRPr="00AE1907">
        <w:rPr>
          <w:rFonts w:ascii="Arial" w:eastAsia="Calibri" w:hAnsi="Arial" w:cs="Arial"/>
          <w:sz w:val="20"/>
          <w:szCs w:val="20"/>
          <w:lang w:val="bs-Latn-BA"/>
        </w:rPr>
        <w:t xml:space="preserve">pakiranje i upis pošte u odgovarajuće knjige, razvrstava poštu za Pravobranioca, prima stranke i daje im informacije o predmetima, u granicama datih ovlasti, </w:t>
      </w:r>
      <w:r w:rsidR="002F2FE5">
        <w:rPr>
          <w:rFonts w:ascii="Arial" w:eastAsia="Calibri" w:hAnsi="Arial" w:cs="Arial"/>
          <w:sz w:val="20"/>
          <w:szCs w:val="20"/>
          <w:lang w:val="bs-Latn-BA"/>
        </w:rPr>
        <w:t>brine</w:t>
      </w:r>
      <w:r w:rsidRPr="00AE1907">
        <w:rPr>
          <w:rFonts w:ascii="Arial" w:eastAsia="Calibri" w:hAnsi="Arial" w:cs="Arial"/>
          <w:sz w:val="20"/>
          <w:szCs w:val="20"/>
          <w:lang w:val="bs-Latn-BA"/>
        </w:rPr>
        <w:t xml:space="preserve"> se o otklanjanju nedostataka u radu pisarnice, vrši nadzor nad vođenjem baze podataka,</w:t>
      </w:r>
      <w:r>
        <w:rPr>
          <w:rFonts w:ascii="Arial" w:eastAsia="Calibri" w:hAnsi="Arial" w:cs="Arial"/>
          <w:sz w:val="20"/>
          <w:szCs w:val="20"/>
          <w:lang w:val="bs-Latn-BA"/>
        </w:rPr>
        <w:t xml:space="preserve"> </w:t>
      </w:r>
      <w:r w:rsidRPr="00AE1907">
        <w:rPr>
          <w:rFonts w:ascii="Arial" w:eastAsia="Calibri" w:hAnsi="Arial" w:cs="Arial"/>
          <w:sz w:val="20"/>
          <w:szCs w:val="20"/>
          <w:lang w:val="bs-Latn-BA"/>
        </w:rPr>
        <w:t xml:space="preserve">pogrešno dostavljena pismena na Pravobranilaštvo dostavlja nadležnim </w:t>
      </w:r>
      <w:r w:rsidR="002F2FE5">
        <w:rPr>
          <w:rFonts w:ascii="Arial" w:eastAsia="Calibri" w:hAnsi="Arial" w:cs="Arial"/>
          <w:sz w:val="20"/>
          <w:szCs w:val="20"/>
          <w:lang w:val="bs-Latn-BA"/>
        </w:rPr>
        <w:t>organima</w:t>
      </w:r>
      <w:r>
        <w:rPr>
          <w:rFonts w:ascii="Arial" w:eastAsia="Calibri" w:hAnsi="Arial" w:cs="Arial"/>
          <w:sz w:val="20"/>
          <w:szCs w:val="20"/>
          <w:lang w:val="bs-Latn-BA"/>
        </w:rPr>
        <w:t xml:space="preserve">, </w:t>
      </w:r>
      <w:r w:rsidRPr="00AE1907">
        <w:rPr>
          <w:rFonts w:ascii="Arial" w:eastAsia="Calibri" w:hAnsi="Arial" w:cs="Arial"/>
          <w:sz w:val="20"/>
          <w:szCs w:val="20"/>
          <w:lang w:val="bs-Latn-BA"/>
        </w:rPr>
        <w:t>izrađuje, u saradnji sa Referentom za vođenje baze podataka, statističke izviještaje o predmetima</w:t>
      </w:r>
      <w:r>
        <w:rPr>
          <w:rFonts w:ascii="Arial" w:eastAsia="Calibri" w:hAnsi="Arial" w:cs="Arial"/>
          <w:sz w:val="20"/>
          <w:szCs w:val="20"/>
          <w:lang w:val="bs-Latn-BA"/>
        </w:rPr>
        <w:t xml:space="preserve"> </w:t>
      </w:r>
      <w:r w:rsidRPr="00AE1907">
        <w:rPr>
          <w:rFonts w:ascii="Arial" w:eastAsia="Calibri" w:hAnsi="Arial" w:cs="Arial"/>
          <w:sz w:val="20"/>
          <w:szCs w:val="20"/>
          <w:lang w:val="bs-Latn-BA"/>
        </w:rPr>
        <w:t>Pravobranilaštva i iste dostavlja Pravobraniocu i zamjenicima Pravobranioca, na njihov zahtjev,</w:t>
      </w:r>
      <w:r>
        <w:rPr>
          <w:rFonts w:ascii="Arial" w:eastAsia="Calibri" w:hAnsi="Arial" w:cs="Arial"/>
          <w:sz w:val="20"/>
          <w:szCs w:val="20"/>
          <w:lang w:val="bs-Latn-BA"/>
        </w:rPr>
        <w:t xml:space="preserve"> </w:t>
      </w:r>
      <w:r w:rsidRPr="00AE1907">
        <w:rPr>
          <w:rFonts w:ascii="Arial" w:eastAsia="Calibri" w:hAnsi="Arial" w:cs="Arial"/>
          <w:sz w:val="20"/>
          <w:szCs w:val="20"/>
          <w:lang w:val="bs-Latn-BA"/>
        </w:rPr>
        <w:t>rukuje pečatom Pravobranilaštva i ovjerava pismena, obavlja i druge poslove po nalogu Pravobranioca.</w:t>
      </w:r>
    </w:p>
    <w:p w14:paraId="2F1C7332" w14:textId="119A2B32" w:rsid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lang w:val="bs-Latn-BA"/>
        </w:rPr>
        <w:t>Posebni uslovi:</w:t>
      </w:r>
      <w:r>
        <w:rPr>
          <w:rFonts w:ascii="Arial" w:eastAsia="Calibri" w:hAnsi="Arial" w:cs="Arial"/>
          <w:b/>
          <w:bCs/>
          <w:sz w:val="20"/>
          <w:szCs w:val="20"/>
          <w:lang w:val="bs-Latn-BA"/>
        </w:rPr>
        <w:t xml:space="preserve"> </w:t>
      </w:r>
      <w:r w:rsidRPr="00AE1907">
        <w:rPr>
          <w:rFonts w:ascii="Arial" w:eastAsia="Calibri" w:hAnsi="Arial" w:cs="Arial"/>
          <w:sz w:val="20"/>
          <w:szCs w:val="20"/>
          <w:lang w:val="bs-Latn-BA"/>
        </w:rPr>
        <w:t>završen fakultet, odnosno VII/I stepen stručne spreme</w:t>
      </w:r>
      <w:r>
        <w:rPr>
          <w:rFonts w:ascii="Arial" w:eastAsia="Calibri" w:hAnsi="Arial" w:cs="Arial"/>
          <w:sz w:val="20"/>
          <w:szCs w:val="20"/>
          <w:lang w:val="bs-Latn-BA"/>
        </w:rPr>
        <w:t xml:space="preserve"> </w:t>
      </w:r>
      <w:r w:rsidRPr="00AE1907">
        <w:rPr>
          <w:rFonts w:ascii="Arial" w:eastAsia="Calibri" w:hAnsi="Arial" w:cs="Arial"/>
          <w:sz w:val="20"/>
          <w:szCs w:val="20"/>
          <w:lang w:val="bs-Latn-BA"/>
        </w:rPr>
        <w:t>Pravnog ili upravnog smijera</w:t>
      </w:r>
      <w:r>
        <w:rPr>
          <w:rFonts w:ascii="Arial" w:eastAsia="Calibri" w:hAnsi="Arial" w:cs="Arial"/>
          <w:sz w:val="20"/>
          <w:szCs w:val="20"/>
          <w:lang w:val="bs-Latn-BA"/>
        </w:rPr>
        <w:t xml:space="preserve">; </w:t>
      </w:r>
      <w:r w:rsidRPr="00AE1907">
        <w:rPr>
          <w:rFonts w:ascii="Arial" w:eastAsia="Calibri" w:hAnsi="Arial" w:cs="Arial"/>
          <w:sz w:val="20"/>
          <w:szCs w:val="20"/>
          <w:lang w:val="bs-Latn-BA"/>
        </w:rPr>
        <w:t>najmanje 3 godine radnog iskustva u struci i spremi</w:t>
      </w:r>
      <w:r>
        <w:rPr>
          <w:rFonts w:ascii="Arial" w:eastAsia="Calibri" w:hAnsi="Arial" w:cs="Arial"/>
          <w:sz w:val="20"/>
          <w:szCs w:val="20"/>
          <w:lang w:val="bs-Latn-BA"/>
        </w:rPr>
        <w:t xml:space="preserve">; </w:t>
      </w:r>
      <w:r w:rsidRPr="00AE1907">
        <w:rPr>
          <w:rFonts w:ascii="Arial" w:eastAsia="Calibri" w:hAnsi="Arial" w:cs="Arial"/>
          <w:sz w:val="20"/>
          <w:szCs w:val="20"/>
          <w:lang w:val="bs-Latn-BA"/>
        </w:rPr>
        <w:t>položen stručni upravni ispit</w:t>
      </w:r>
      <w:r>
        <w:rPr>
          <w:rFonts w:ascii="Arial" w:eastAsia="Calibri" w:hAnsi="Arial" w:cs="Arial"/>
          <w:sz w:val="20"/>
          <w:szCs w:val="20"/>
          <w:lang w:val="bs-Latn-BA"/>
        </w:rPr>
        <w:t>.</w:t>
      </w:r>
    </w:p>
    <w:p w14:paraId="7650BA4C" w14:textId="1BFC0A1B" w:rsidR="00AE1907" w:rsidRP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lang w:val="bs-Latn-BA"/>
        </w:rPr>
        <w:t>Status:</w:t>
      </w:r>
      <w:r>
        <w:rPr>
          <w:rFonts w:ascii="Arial" w:eastAsia="Calibri" w:hAnsi="Arial" w:cs="Arial"/>
          <w:b/>
          <w:bCs/>
          <w:sz w:val="20"/>
          <w:szCs w:val="20"/>
          <w:lang w:val="bs-Latn-BA"/>
        </w:rPr>
        <w:t xml:space="preserve"> </w:t>
      </w:r>
      <w:r>
        <w:rPr>
          <w:rFonts w:ascii="Arial" w:eastAsia="Calibri" w:hAnsi="Arial" w:cs="Arial"/>
          <w:sz w:val="20"/>
          <w:szCs w:val="20"/>
          <w:lang w:val="bs-Latn-BA"/>
        </w:rPr>
        <w:t>državni službenik – šef unutrašnje organizacione jedinice</w:t>
      </w:r>
      <w:r w:rsidRPr="00AE1907">
        <w:rPr>
          <w:rFonts w:ascii="Arial" w:eastAsia="Calibri" w:hAnsi="Arial" w:cs="Arial"/>
          <w:sz w:val="20"/>
          <w:szCs w:val="20"/>
          <w:lang w:val="bs-Latn-BA"/>
        </w:rPr>
        <w:t>.</w:t>
      </w:r>
    </w:p>
    <w:p w14:paraId="1207F1D8" w14:textId="278980EC" w:rsidR="00AE1907" w:rsidRP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lang w:val="bs-Latn-BA"/>
        </w:rPr>
        <w:t>Pripadajuća osnovna neto plata</w:t>
      </w:r>
      <w:r w:rsidRPr="00AE1907">
        <w:rPr>
          <w:rFonts w:ascii="Arial" w:eastAsia="Calibri" w:hAnsi="Arial" w:cs="Arial"/>
          <w:i/>
          <w:iCs/>
          <w:sz w:val="20"/>
          <w:szCs w:val="20"/>
          <w:lang w:val="bs-Latn-BA"/>
        </w:rPr>
        <w:t>: </w:t>
      </w:r>
      <w:r w:rsidR="009563E8" w:rsidRPr="009563E8">
        <w:rPr>
          <w:rFonts w:ascii="Arial" w:eastAsia="Calibri" w:hAnsi="Arial" w:cs="Arial"/>
          <w:sz w:val="20"/>
          <w:szCs w:val="20"/>
          <w:lang w:val="bs-Latn-BA"/>
        </w:rPr>
        <w:t>1.950,00 KM</w:t>
      </w:r>
      <w:r w:rsidR="009563E8">
        <w:rPr>
          <w:rFonts w:ascii="Arial" w:eastAsia="Calibri" w:hAnsi="Arial" w:cs="Arial"/>
          <w:sz w:val="20"/>
          <w:szCs w:val="20"/>
          <w:lang w:val="bs-Latn-BA"/>
        </w:rPr>
        <w:t>.</w:t>
      </w:r>
    </w:p>
    <w:p w14:paraId="55D5A53D" w14:textId="1528CBEF" w:rsidR="00AE1907" w:rsidRP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lang w:val="bs-Latn-BA"/>
        </w:rPr>
        <w:t>Broj izvršilaca:</w:t>
      </w:r>
      <w:r>
        <w:rPr>
          <w:rFonts w:ascii="Arial" w:eastAsia="Calibri" w:hAnsi="Arial" w:cs="Arial"/>
          <w:b/>
          <w:bCs/>
          <w:sz w:val="20"/>
          <w:szCs w:val="20"/>
          <w:lang w:val="bs-Latn-BA"/>
        </w:rPr>
        <w:t xml:space="preserve"> </w:t>
      </w:r>
      <w:r>
        <w:rPr>
          <w:rFonts w:ascii="Arial" w:eastAsia="Calibri" w:hAnsi="Arial" w:cs="Arial"/>
          <w:sz w:val="20"/>
          <w:szCs w:val="20"/>
          <w:lang w:val="bs-Latn-BA"/>
        </w:rPr>
        <w:t>1</w:t>
      </w:r>
      <w:r w:rsidRPr="00AE1907">
        <w:rPr>
          <w:rFonts w:ascii="Arial" w:eastAsia="Calibri" w:hAnsi="Arial" w:cs="Arial"/>
          <w:sz w:val="20"/>
          <w:szCs w:val="20"/>
          <w:lang w:val="bs-Latn-BA"/>
        </w:rPr>
        <w:t xml:space="preserve"> (</w:t>
      </w:r>
      <w:r>
        <w:rPr>
          <w:rFonts w:ascii="Arial" w:eastAsia="Calibri" w:hAnsi="Arial" w:cs="Arial"/>
          <w:sz w:val="20"/>
          <w:szCs w:val="20"/>
          <w:lang w:val="bs-Latn-BA"/>
        </w:rPr>
        <w:t>jedan</w:t>
      </w:r>
      <w:r w:rsidRPr="00AE1907">
        <w:rPr>
          <w:rFonts w:ascii="Arial" w:eastAsia="Calibri" w:hAnsi="Arial" w:cs="Arial"/>
          <w:sz w:val="20"/>
          <w:szCs w:val="20"/>
          <w:lang w:val="bs-Latn-BA"/>
        </w:rPr>
        <w:t>).</w:t>
      </w:r>
    </w:p>
    <w:p w14:paraId="0030F0BA" w14:textId="77777777" w:rsidR="00AE1907" w:rsidRPr="00AE1907" w:rsidRDefault="00AE1907" w:rsidP="00AE1907">
      <w:pPr>
        <w:jc w:val="both"/>
        <w:rPr>
          <w:rFonts w:ascii="Arial" w:eastAsia="Calibri" w:hAnsi="Arial" w:cs="Arial"/>
          <w:sz w:val="20"/>
          <w:szCs w:val="20"/>
          <w:lang w:val="bs-Latn-BA"/>
        </w:rPr>
      </w:pPr>
      <w:r w:rsidRPr="00AE1907">
        <w:rPr>
          <w:rFonts w:ascii="Arial" w:eastAsia="Calibri" w:hAnsi="Arial" w:cs="Arial"/>
          <w:b/>
          <w:bCs/>
          <w:sz w:val="20"/>
          <w:szCs w:val="20"/>
          <w:lang w:val="bs-Latn-BA"/>
        </w:rPr>
        <w:t>Mjesto rada:</w:t>
      </w:r>
      <w:r w:rsidRPr="00AE1907">
        <w:rPr>
          <w:rFonts w:ascii="Arial" w:eastAsia="Calibri" w:hAnsi="Arial" w:cs="Arial"/>
          <w:sz w:val="20"/>
          <w:szCs w:val="20"/>
          <w:lang w:val="bs-Latn-BA"/>
        </w:rPr>
        <w:t> Sarajevo.</w:t>
      </w:r>
    </w:p>
    <w:bookmarkEnd w:id="1"/>
    <w:p w14:paraId="2B968399" w14:textId="59F2C4F4" w:rsidR="005D794B" w:rsidRPr="00601140" w:rsidRDefault="005D794B" w:rsidP="00AE1907">
      <w:pPr>
        <w:jc w:val="both"/>
        <w:rPr>
          <w:rFonts w:ascii="Arial" w:eastAsia="Calibri" w:hAnsi="Arial" w:cs="Arial"/>
          <w:sz w:val="20"/>
          <w:szCs w:val="20"/>
          <w:lang w:val="sr-Latn-BA" w:eastAsia="en-US"/>
        </w:rPr>
      </w:pPr>
    </w:p>
    <w:p w14:paraId="3CED61B1" w14:textId="77777777" w:rsidR="00257982" w:rsidRPr="00601140"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01140">
        <w:rPr>
          <w:rStyle w:val="Strong"/>
          <w:rFonts w:ascii="Arial" w:hAnsi="Arial" w:cs="Arial"/>
          <w:sz w:val="20"/>
          <w:szCs w:val="20"/>
          <w:u w:val="single"/>
          <w:lang w:val="sr-Latn-BA"/>
        </w:rPr>
        <w:t>Napomene za kandidate:</w:t>
      </w:r>
    </w:p>
    <w:p w14:paraId="79C98FA6" w14:textId="7A4629C1" w:rsidR="00A56B7D" w:rsidRPr="00601140"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601140">
        <w:rPr>
          <w:rFonts w:ascii="Arial" w:hAnsi="Arial" w:cs="Arial"/>
          <w:sz w:val="20"/>
          <w:szCs w:val="20"/>
          <w:lang w:val="sr-Latn-BA"/>
        </w:rPr>
        <w:t>iH“, br. 63/16, 21/17</w:t>
      </w:r>
      <w:r w:rsidR="000877C1">
        <w:rPr>
          <w:rFonts w:ascii="Arial" w:hAnsi="Arial" w:cs="Arial"/>
          <w:sz w:val="20"/>
          <w:szCs w:val="20"/>
          <w:lang w:val="sr-Latn-BA"/>
        </w:rPr>
        <w:t xml:space="preserve">, </w:t>
      </w:r>
      <w:r w:rsidR="009905E3" w:rsidRPr="00601140">
        <w:rPr>
          <w:rFonts w:ascii="Arial" w:hAnsi="Arial" w:cs="Arial"/>
          <w:sz w:val="20"/>
          <w:szCs w:val="20"/>
          <w:lang w:val="sr-Latn-BA"/>
        </w:rPr>
        <w:t>28/21</w:t>
      </w:r>
      <w:r w:rsidR="000877C1">
        <w:rPr>
          <w:rFonts w:ascii="Arial" w:hAnsi="Arial" w:cs="Arial"/>
          <w:sz w:val="20"/>
          <w:szCs w:val="20"/>
          <w:lang w:val="sr-Latn-BA"/>
        </w:rPr>
        <w:t xml:space="preserve"> i 38/23</w:t>
      </w:r>
      <w:r w:rsidR="009905E3" w:rsidRPr="00601140">
        <w:rPr>
          <w:rFonts w:ascii="Arial" w:hAnsi="Arial" w:cs="Arial"/>
          <w:sz w:val="20"/>
          <w:szCs w:val="20"/>
          <w:lang w:val="sr-Latn-BA"/>
        </w:rPr>
        <w:t>).</w:t>
      </w:r>
      <w:r w:rsidR="0065386E" w:rsidRPr="00601140">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Pored posebnih uslova navedenih u Javnom oglasu, kandidati moraju ispunjavati i opšte uslove propisane članom 22. </w:t>
      </w:r>
      <w:hyperlink r:id="rId12"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367E0DF9"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lastRenderedPageBreak/>
        <w:t>Pod radnim iskustvom podrazumijeva se radno iskustvo nakon stečene visoke stručne spreme, odnosno visokog obrazovanja.</w:t>
      </w:r>
    </w:p>
    <w:p w14:paraId="1CEAC88D"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Kandidati ne smiju biti u sukobu interesa, odnosno nespojivosti, iz člana 16. stav 1. </w:t>
      </w:r>
      <w:hyperlink r:id="rId13"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51B50DD3" w14:textId="77777777" w:rsidR="00422BE5" w:rsidRPr="00422BE5" w:rsidRDefault="00257982" w:rsidP="00422BE5">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601140">
        <w:rPr>
          <w:rFonts w:ascii="Arial" w:hAnsi="Arial" w:cs="Arial"/>
          <w:sz w:val="20"/>
          <w:szCs w:val="20"/>
          <w:lang w:val="sr-Latn-BA"/>
        </w:rPr>
        <w:t>Za sprovođenje konkursne procedure po ovom Javnom oglasu formirat će se jedna (1) Komisija za izbor.</w:t>
      </w:r>
    </w:p>
    <w:p w14:paraId="48286BDF" w14:textId="3FCB0888" w:rsidR="00422BE5" w:rsidRPr="00C27FC7" w:rsidRDefault="00422BE5" w:rsidP="00A923F7">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C27FC7">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C27FC7" w:rsidRDefault="00257982" w:rsidP="00257982">
      <w:pPr>
        <w:jc w:val="both"/>
        <w:rPr>
          <w:rFonts w:ascii="Arial" w:hAnsi="Arial" w:cs="Arial"/>
          <w:b/>
          <w:sz w:val="20"/>
          <w:szCs w:val="20"/>
          <w:u w:val="single"/>
          <w:lang w:val="sr-Latn-BA"/>
        </w:rPr>
      </w:pPr>
    </w:p>
    <w:p w14:paraId="368F33B3" w14:textId="77777777" w:rsidR="00257982" w:rsidRPr="00C27FC7" w:rsidRDefault="00257982" w:rsidP="00257982">
      <w:pPr>
        <w:pStyle w:val="NormalWeb"/>
        <w:spacing w:before="0" w:beforeAutospacing="0" w:after="0" w:afterAutospacing="0"/>
        <w:ind w:right="27"/>
        <w:jc w:val="both"/>
        <w:rPr>
          <w:rFonts w:ascii="Arial" w:hAnsi="Arial" w:cs="Arial"/>
          <w:b/>
          <w:sz w:val="20"/>
          <w:szCs w:val="20"/>
          <w:lang w:val="sr-Latn-BA"/>
        </w:rPr>
      </w:pPr>
      <w:r w:rsidRPr="00C27FC7">
        <w:rPr>
          <w:rFonts w:ascii="Arial" w:hAnsi="Arial" w:cs="Arial"/>
          <w:b/>
          <w:i/>
          <w:sz w:val="20"/>
          <w:szCs w:val="20"/>
          <w:u w:val="single"/>
          <w:lang w:val="sr-Latn-BA"/>
        </w:rPr>
        <w:t>Priprema dokumentacije</w:t>
      </w:r>
      <w:r w:rsidRPr="00C27FC7">
        <w:rPr>
          <w:rFonts w:ascii="Arial" w:hAnsi="Arial" w:cs="Arial"/>
          <w:b/>
          <w:sz w:val="20"/>
          <w:szCs w:val="20"/>
          <w:lang w:val="sr-Latn-BA"/>
        </w:rPr>
        <w:t>:</w:t>
      </w:r>
    </w:p>
    <w:p w14:paraId="2EBF1D04" w14:textId="77777777" w:rsidR="00257982" w:rsidRPr="00C27FC7" w:rsidRDefault="00257982" w:rsidP="00257982">
      <w:pPr>
        <w:pStyle w:val="NormalWeb"/>
        <w:spacing w:before="0" w:beforeAutospacing="0" w:after="0" w:afterAutospacing="0"/>
        <w:ind w:right="27"/>
        <w:jc w:val="both"/>
        <w:rPr>
          <w:rFonts w:ascii="Arial" w:hAnsi="Arial" w:cs="Arial"/>
          <w:sz w:val="20"/>
          <w:szCs w:val="20"/>
          <w:lang w:val="sr-Latn-BA"/>
        </w:rPr>
      </w:pPr>
      <w:r w:rsidRPr="00C27FC7">
        <w:rPr>
          <w:rFonts w:ascii="Arial" w:hAnsi="Arial" w:cs="Arial"/>
          <w:b/>
          <w:sz w:val="20"/>
          <w:szCs w:val="20"/>
          <w:lang w:val="sr-Latn-BA"/>
        </w:rPr>
        <w:t>Skreće se pažnja kandidatima</w:t>
      </w:r>
      <w:r w:rsidRPr="00C27FC7">
        <w:rPr>
          <w:rFonts w:ascii="Arial" w:hAnsi="Arial" w:cs="Arial"/>
          <w:sz w:val="20"/>
          <w:szCs w:val="20"/>
          <w:lang w:val="sr-Latn-BA"/>
        </w:rPr>
        <w:t xml:space="preserve"> da su potrebnu dokumentaciju na oglas dužni dostaviti u skladu sa </w:t>
      </w:r>
      <w:hyperlink r:id="rId14" w:history="1">
        <w:r w:rsidRPr="00C27FC7">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C27FC7">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27FC7" w:rsidRDefault="00257982" w:rsidP="00257982">
      <w:pPr>
        <w:tabs>
          <w:tab w:val="left" w:pos="284"/>
        </w:tabs>
        <w:ind w:right="28"/>
        <w:jc w:val="both"/>
        <w:rPr>
          <w:rFonts w:ascii="Arial" w:hAnsi="Arial" w:cs="Arial"/>
          <w:sz w:val="20"/>
          <w:szCs w:val="20"/>
          <w:lang w:val="sr-Latn-BA"/>
        </w:rPr>
      </w:pPr>
      <w:r w:rsidRPr="00C27FC7">
        <w:rPr>
          <w:rFonts w:ascii="Arial" w:hAnsi="Arial" w:cs="Arial"/>
          <w:sz w:val="20"/>
          <w:szCs w:val="20"/>
          <w:lang w:val="sr-Latn-BA"/>
        </w:rPr>
        <w:t xml:space="preserve">S tim u vezi, kandidati se upućuju na pojašnjenje - tekst na službenoj internet stranici www.ads.gov.ba, u dijelu </w:t>
      </w:r>
      <w:hyperlink r:id="rId15" w:history="1">
        <w:r w:rsidRPr="00C27FC7">
          <w:rPr>
            <w:rStyle w:val="Hyperlink"/>
            <w:rFonts w:ascii="Arial" w:hAnsi="Arial" w:cs="Arial"/>
            <w:color w:val="auto"/>
            <w:sz w:val="20"/>
            <w:szCs w:val="20"/>
            <w:lang w:val="sr-Latn-BA"/>
          </w:rPr>
          <w:t>„Zapošljavanje/Napomena za kandidate/Stop greškama u prijavama!“</w:t>
        </w:r>
      </w:hyperlink>
      <w:r w:rsidRPr="00C27FC7">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6" w:anchor="JI" w:tgtFrame="_blank" w:history="1">
        <w:r w:rsidRPr="00C27FC7">
          <w:rPr>
            <w:rFonts w:ascii="Arial" w:hAnsi="Arial" w:cs="Arial"/>
            <w:sz w:val="20"/>
            <w:szCs w:val="20"/>
            <w:lang w:val="sr-Latn-BA"/>
          </w:rPr>
          <w:t>uvjerenje o položenom stručnom upravnom odnosno javnom ispitu</w:t>
        </w:r>
      </w:hyperlink>
      <w:r w:rsidRPr="00C27FC7">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59FD0386" w14:textId="77777777" w:rsidR="00257982" w:rsidRPr="00C27FC7" w:rsidRDefault="00257982" w:rsidP="00257982">
      <w:pPr>
        <w:jc w:val="both"/>
        <w:rPr>
          <w:rFonts w:ascii="Arial" w:hAnsi="Arial" w:cs="Arial"/>
          <w:b/>
          <w:sz w:val="20"/>
          <w:szCs w:val="20"/>
          <w:u w:val="single"/>
          <w:lang w:val="sr-Latn-BA"/>
        </w:rPr>
      </w:pPr>
    </w:p>
    <w:p w14:paraId="5A7D2117" w14:textId="77777777" w:rsidR="00257982" w:rsidRPr="00C27FC7" w:rsidRDefault="00257982" w:rsidP="00257982">
      <w:pPr>
        <w:jc w:val="both"/>
        <w:rPr>
          <w:rFonts w:ascii="Arial" w:hAnsi="Arial" w:cs="Arial"/>
          <w:b/>
          <w:sz w:val="20"/>
          <w:szCs w:val="20"/>
          <w:u w:val="single"/>
          <w:lang w:val="sr-Latn-BA"/>
        </w:rPr>
      </w:pPr>
      <w:r w:rsidRPr="00C27FC7">
        <w:rPr>
          <w:rFonts w:ascii="Arial" w:hAnsi="Arial" w:cs="Arial"/>
          <w:b/>
          <w:sz w:val="20"/>
          <w:szCs w:val="20"/>
          <w:u w:val="single"/>
          <w:lang w:val="sr-Latn-BA"/>
        </w:rPr>
        <w:t xml:space="preserve">Potrebni dokumenti: </w:t>
      </w:r>
    </w:p>
    <w:p w14:paraId="0D6B6166" w14:textId="77777777" w:rsidR="00243300" w:rsidRPr="00C27FC7" w:rsidRDefault="00BC08E1" w:rsidP="00910A2D">
      <w:pPr>
        <w:jc w:val="both"/>
        <w:rPr>
          <w:rFonts w:ascii="Arial" w:hAnsi="Arial" w:cs="Arial"/>
          <w:sz w:val="20"/>
          <w:szCs w:val="20"/>
          <w:lang w:val="sr-Latn-BA"/>
        </w:rPr>
      </w:pPr>
      <w:r w:rsidRPr="00C27FC7">
        <w:rPr>
          <w:rFonts w:ascii="Arial" w:hAnsi="Arial" w:cs="Arial"/>
          <w:b/>
          <w:sz w:val="20"/>
          <w:szCs w:val="20"/>
          <w:u w:val="single"/>
          <w:lang w:val="sr-Latn-BA"/>
        </w:rPr>
        <w:t xml:space="preserve">I </w:t>
      </w:r>
      <w:r w:rsidR="00243300" w:rsidRPr="00C27FC7">
        <w:rPr>
          <w:rFonts w:ascii="Arial" w:hAnsi="Arial" w:cs="Arial"/>
          <w:b/>
          <w:sz w:val="20"/>
          <w:szCs w:val="20"/>
          <w:u w:val="single"/>
          <w:lang w:val="sr-Latn-BA"/>
        </w:rPr>
        <w:t>Ovjerene kopije</w:t>
      </w:r>
      <w:r w:rsidR="00243300" w:rsidRPr="00C27FC7">
        <w:rPr>
          <w:rFonts w:ascii="Arial" w:hAnsi="Arial" w:cs="Arial"/>
          <w:b/>
          <w:sz w:val="20"/>
          <w:szCs w:val="20"/>
          <w:lang w:val="sr-Latn-BA"/>
        </w:rPr>
        <w:t>:</w:t>
      </w:r>
      <w:r w:rsidR="00243300" w:rsidRPr="00C27FC7">
        <w:rPr>
          <w:rFonts w:ascii="Arial" w:hAnsi="Arial" w:cs="Arial"/>
          <w:sz w:val="20"/>
          <w:szCs w:val="20"/>
          <w:lang w:val="sr-Latn-BA"/>
        </w:rPr>
        <w:t xml:space="preserve"> </w:t>
      </w:r>
    </w:p>
    <w:p w14:paraId="6B844B10" w14:textId="77777777" w:rsidR="000D2B8B"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27FC7">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27FC7">
        <w:rPr>
          <w:rFonts w:ascii="Arial" w:hAnsi="Arial" w:cs="Arial"/>
          <w:sz w:val="20"/>
          <w:szCs w:val="20"/>
          <w:lang w:val="sr-Latn-BA"/>
        </w:rPr>
        <w:t xml:space="preserve"> </w:t>
      </w:r>
    </w:p>
    <w:p w14:paraId="3FF3EB12" w14:textId="77777777" w:rsidR="00EF2D2E" w:rsidRPr="00C27FC7"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uvjerenja o državlјanstvu (ne starije od 6 mjeseci od dana izdavanja od strane nadležnog organa);</w:t>
      </w:r>
    </w:p>
    <w:p w14:paraId="0B8DEAB5" w14:textId="1A21EE40" w:rsidR="00EF2D2E"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uvjerenja o položenom stručnom upravnom ispitu odnosno javnom ispitu; </w:t>
      </w:r>
    </w:p>
    <w:p w14:paraId="22BDDF26" w14:textId="54A65092" w:rsidR="009563E8" w:rsidRPr="00C27FC7" w:rsidRDefault="009563E8"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4" w:name="_Hlk148959009"/>
      <w:r w:rsidRPr="009563E8">
        <w:rPr>
          <w:rFonts w:ascii="Arial" w:eastAsia="Times New Roman" w:hAnsi="Arial" w:cs="Arial"/>
          <w:sz w:val="20"/>
          <w:szCs w:val="20"/>
          <w:lang w:val="sr-Latn-BA"/>
        </w:rPr>
        <w:t>uvjerenja o položenom pravosudnom ispitu</w:t>
      </w:r>
      <w:r>
        <w:rPr>
          <w:rFonts w:ascii="Arial" w:eastAsia="Times New Roman" w:hAnsi="Arial" w:cs="Arial"/>
          <w:sz w:val="20"/>
          <w:szCs w:val="20"/>
          <w:lang w:val="sr-Latn-BA"/>
        </w:rPr>
        <w:t xml:space="preserve"> (samo za poziciju 1/01);</w:t>
      </w:r>
    </w:p>
    <w:p w14:paraId="7B1FD75C" w14:textId="6277DE46" w:rsidR="002E73B1" w:rsidRDefault="00EF2D2E" w:rsidP="002E73B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potvrde ili uvjerenja kao dokaza o </w:t>
      </w:r>
      <w:r w:rsidR="00C45162" w:rsidRPr="00C27FC7">
        <w:rPr>
          <w:rFonts w:ascii="Arial" w:eastAsia="Times New Roman" w:hAnsi="Arial" w:cs="Arial"/>
          <w:sz w:val="20"/>
          <w:szCs w:val="20"/>
          <w:lang w:val="sr-Latn-BA"/>
        </w:rPr>
        <w:t xml:space="preserve">traženoj vrsti </w:t>
      </w:r>
      <w:r w:rsidR="00863053">
        <w:rPr>
          <w:rFonts w:ascii="Arial" w:eastAsia="Times New Roman" w:hAnsi="Arial" w:cs="Arial"/>
          <w:sz w:val="20"/>
          <w:szCs w:val="20"/>
          <w:lang w:val="sr-Latn-BA"/>
        </w:rPr>
        <w:t xml:space="preserve">radnog </w:t>
      </w:r>
      <w:r w:rsidR="00C45162" w:rsidRPr="00C27FC7">
        <w:rPr>
          <w:rFonts w:ascii="Arial" w:eastAsia="Times New Roman" w:hAnsi="Arial" w:cs="Arial"/>
          <w:sz w:val="20"/>
          <w:szCs w:val="20"/>
          <w:lang w:val="sr-Latn-BA"/>
        </w:rPr>
        <w:t>iskustva;</w:t>
      </w:r>
    </w:p>
    <w:p w14:paraId="2B971DB7" w14:textId="760B9996" w:rsidR="00AE1907" w:rsidRPr="00C27FC7" w:rsidRDefault="00AE1907" w:rsidP="002E73B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Pr>
          <w:rFonts w:ascii="Arial" w:eastAsia="Times New Roman" w:hAnsi="Arial" w:cs="Arial"/>
          <w:sz w:val="20"/>
          <w:szCs w:val="20"/>
          <w:lang w:val="sr-Latn-BA"/>
        </w:rPr>
        <w:t>dokaza o traženom nivou znanja stranog jezika</w:t>
      </w:r>
      <w:r w:rsidR="009563E8">
        <w:rPr>
          <w:rFonts w:ascii="Arial" w:eastAsia="Times New Roman" w:hAnsi="Arial" w:cs="Arial"/>
          <w:sz w:val="20"/>
          <w:szCs w:val="20"/>
          <w:lang w:val="sr-Latn-BA"/>
        </w:rPr>
        <w:t xml:space="preserve"> (samo za poziciju 1/01);</w:t>
      </w:r>
    </w:p>
    <w:p w14:paraId="50EE4004" w14:textId="539EEE10" w:rsidR="005D794B" w:rsidRDefault="005D794B"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5" w:name="_Hlk122516101"/>
      <w:r w:rsidRPr="00C27FC7">
        <w:rPr>
          <w:rFonts w:ascii="Arial" w:eastAsia="Times New Roman" w:hAnsi="Arial" w:cs="Arial"/>
          <w:sz w:val="20"/>
          <w:szCs w:val="20"/>
          <w:lang w:val="sr-Latn-BA"/>
        </w:rPr>
        <w:t>dokaz</w:t>
      </w:r>
      <w:r w:rsidR="00647080" w:rsidRPr="00C27FC7">
        <w:rPr>
          <w:rFonts w:ascii="Arial" w:eastAsia="Times New Roman" w:hAnsi="Arial" w:cs="Arial"/>
          <w:sz w:val="20"/>
          <w:szCs w:val="20"/>
          <w:lang w:val="sr-Latn-BA"/>
        </w:rPr>
        <w:t>a</w:t>
      </w:r>
      <w:r w:rsidRPr="00C27FC7">
        <w:rPr>
          <w:rFonts w:ascii="Arial" w:eastAsia="Times New Roman" w:hAnsi="Arial" w:cs="Arial"/>
          <w:sz w:val="20"/>
          <w:szCs w:val="20"/>
          <w:lang w:val="sr-Latn-BA"/>
        </w:rPr>
        <w:t xml:space="preserve"> o traženom nivou znanja </w:t>
      </w:r>
      <w:r w:rsidR="0041568A">
        <w:rPr>
          <w:rFonts w:ascii="Arial" w:eastAsia="Times New Roman" w:hAnsi="Arial" w:cs="Arial"/>
          <w:sz w:val="20"/>
          <w:szCs w:val="20"/>
          <w:lang w:val="sr-Latn-BA"/>
        </w:rPr>
        <w:t xml:space="preserve">rada </w:t>
      </w:r>
      <w:r w:rsidRPr="00C27FC7">
        <w:rPr>
          <w:rFonts w:ascii="Arial" w:eastAsia="Times New Roman" w:hAnsi="Arial" w:cs="Arial"/>
          <w:sz w:val="20"/>
          <w:szCs w:val="20"/>
          <w:lang w:val="sr-Latn-BA"/>
        </w:rPr>
        <w:t>na računaru</w:t>
      </w:r>
      <w:r w:rsidR="009563E8">
        <w:rPr>
          <w:rFonts w:ascii="Arial" w:eastAsia="Times New Roman" w:hAnsi="Arial" w:cs="Arial"/>
          <w:sz w:val="20"/>
          <w:szCs w:val="20"/>
          <w:lang w:val="sr-Latn-BA"/>
        </w:rPr>
        <w:t xml:space="preserve"> (samo za poziciju 1/01).</w:t>
      </w:r>
    </w:p>
    <w:bookmarkEnd w:id="4"/>
    <w:bookmarkEnd w:id="5"/>
    <w:p w14:paraId="66EB800E" w14:textId="655D5799" w:rsidR="00DC32DC" w:rsidRPr="001D1B49" w:rsidRDefault="004E1A7E" w:rsidP="001D1B49">
      <w:pPr>
        <w:pStyle w:val="ListParagraph"/>
        <w:shd w:val="clear" w:color="auto" w:fill="FFFFFF"/>
        <w:spacing w:after="0" w:line="240" w:lineRule="auto"/>
        <w:ind w:left="426"/>
        <w:jc w:val="both"/>
        <w:rPr>
          <w:rFonts w:ascii="Arial" w:eastAsia="Times New Roman" w:hAnsi="Arial" w:cs="Arial"/>
          <w:sz w:val="20"/>
          <w:szCs w:val="20"/>
          <w:lang w:val="sr-Latn-BA"/>
        </w:rPr>
      </w:pPr>
      <w:r w:rsidRPr="001D1B49">
        <w:rPr>
          <w:rFonts w:ascii="Arial" w:hAnsi="Arial" w:cs="Arial"/>
          <w:b/>
          <w:bCs/>
          <w:sz w:val="20"/>
          <w:szCs w:val="20"/>
          <w:u w:val="single"/>
          <w:lang w:val="sr-Latn-BA"/>
        </w:rPr>
        <w:t>Za prijavu putem</w:t>
      </w:r>
      <w:r w:rsidR="00DC32DC" w:rsidRPr="001D1B49">
        <w:rPr>
          <w:rFonts w:ascii="Arial" w:hAnsi="Arial" w:cs="Arial"/>
          <w:b/>
          <w:bCs/>
          <w:sz w:val="20"/>
          <w:szCs w:val="20"/>
          <w:u w:val="single"/>
          <w:lang w:val="sr-Latn-BA"/>
        </w:rPr>
        <w:t xml:space="preserve"> pošte, kanidati dostavljaju ovjerene kopije navedenih potrebnih dokumenata. </w:t>
      </w:r>
    </w:p>
    <w:p w14:paraId="16C581BA" w14:textId="7844CF71" w:rsidR="004E1A7E"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27FC7" w:rsidRDefault="005A52C0" w:rsidP="00910A2D">
      <w:pPr>
        <w:rPr>
          <w:rFonts w:ascii="Arial" w:hAnsi="Arial" w:cs="Arial"/>
          <w:b/>
          <w:sz w:val="20"/>
          <w:szCs w:val="20"/>
          <w:u w:val="single"/>
          <w:lang w:val="sr-Latn-BA" w:eastAsia="en-US"/>
        </w:rPr>
      </w:pPr>
    </w:p>
    <w:p w14:paraId="21DDED92" w14:textId="796D2D50" w:rsidR="00BC08E1" w:rsidRPr="00C27FC7" w:rsidRDefault="00BC08E1" w:rsidP="00910A2D">
      <w:pPr>
        <w:rPr>
          <w:rFonts w:ascii="Arial" w:hAnsi="Arial" w:cs="Arial"/>
          <w:b/>
          <w:sz w:val="20"/>
          <w:szCs w:val="20"/>
          <w:u w:val="single"/>
          <w:lang w:val="sr-Latn-BA" w:eastAsia="en-US"/>
        </w:rPr>
      </w:pPr>
      <w:r w:rsidRPr="00C27FC7">
        <w:rPr>
          <w:rFonts w:ascii="Arial" w:hAnsi="Arial" w:cs="Arial"/>
          <w:b/>
          <w:sz w:val="20"/>
          <w:szCs w:val="20"/>
          <w:u w:val="single"/>
          <w:lang w:val="sr-Latn-BA" w:eastAsia="en-US"/>
        </w:rPr>
        <w:t xml:space="preserve">II </w:t>
      </w:r>
      <w:r w:rsidR="004E1A7E" w:rsidRPr="00C27FC7">
        <w:rPr>
          <w:rFonts w:ascii="Arial" w:hAnsi="Arial" w:cs="Arial"/>
          <w:b/>
          <w:sz w:val="20"/>
          <w:szCs w:val="20"/>
          <w:u w:val="single"/>
          <w:lang w:val="sr-Latn-BA" w:eastAsia="en-US"/>
        </w:rPr>
        <w:t>Popunjen obrazac/elektronska prijava</w:t>
      </w:r>
      <w:r w:rsidR="000158FC" w:rsidRPr="00C27FC7">
        <w:rPr>
          <w:rFonts w:ascii="Arial" w:hAnsi="Arial" w:cs="Arial"/>
          <w:b/>
          <w:sz w:val="20"/>
          <w:szCs w:val="20"/>
          <w:u w:val="single"/>
          <w:lang w:val="sr-Latn-BA" w:eastAsia="en-US"/>
        </w:rPr>
        <w:t>:</w:t>
      </w:r>
    </w:p>
    <w:p w14:paraId="361FB77E" w14:textId="4D383BBC" w:rsidR="004E1A7E" w:rsidRPr="00C27FC7" w:rsidRDefault="004E1A7E" w:rsidP="004E1A7E">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 xml:space="preserve">Za kandidate koji se prijavljuju putem pošte, svojeručno potpisan </w:t>
      </w:r>
      <w:r w:rsidR="00470EFC" w:rsidRPr="00C27FC7">
        <w:rPr>
          <w:rFonts w:ascii="Arial" w:hAnsi="Arial" w:cs="Arial"/>
          <w:sz w:val="20"/>
          <w:szCs w:val="20"/>
          <w:lang w:val="sr-Latn-BA"/>
        </w:rPr>
        <w:t>obrazac Agencije za državnu službu BiH: isti možete preuzeti na web stranici Agencije:</w:t>
      </w:r>
      <w:r w:rsidR="00470EFC" w:rsidRPr="00C27FC7">
        <w:rPr>
          <w:rStyle w:val="apple-converted-space"/>
          <w:rFonts w:ascii="Arial" w:hAnsi="Arial" w:cs="Arial"/>
          <w:sz w:val="20"/>
          <w:szCs w:val="20"/>
          <w:lang w:val="sr-Latn-BA"/>
        </w:rPr>
        <w:t> </w:t>
      </w:r>
      <w:hyperlink r:id="rId17" w:history="1">
        <w:r w:rsidR="00C850BD" w:rsidRPr="00C27FC7">
          <w:rPr>
            <w:rStyle w:val="Hyperlink"/>
            <w:rFonts w:ascii="Arial" w:hAnsi="Arial" w:cs="Arial"/>
            <w:color w:val="auto"/>
            <w:sz w:val="20"/>
            <w:szCs w:val="20"/>
            <w:lang w:val="sr-Latn-BA"/>
          </w:rPr>
          <w:t>www.ads.gov.ba</w:t>
        </w:r>
      </w:hyperlink>
      <w:r w:rsidR="00C850BD" w:rsidRPr="00C27FC7">
        <w:rPr>
          <w:rFonts w:ascii="Arial" w:hAnsi="Arial" w:cs="Arial"/>
          <w:sz w:val="20"/>
          <w:szCs w:val="20"/>
          <w:lang w:val="sr-Latn-BA"/>
        </w:rPr>
        <w:t xml:space="preserve"> unutar svakog konkursa pojedinačno, u rubrici „dokumenti“</w:t>
      </w:r>
      <w:r w:rsidR="00470EFC" w:rsidRPr="00C27FC7">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295A9040" w14:textId="0A7C8731" w:rsidR="009C7504" w:rsidRPr="00C27FC7" w:rsidRDefault="00D9396F" w:rsidP="009C7504">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Za kandidate koji se prijavljuju putem informacionog sistema, popunjena elektronska prijava.</w:t>
      </w:r>
    </w:p>
    <w:p w14:paraId="552EF255" w14:textId="77777777" w:rsidR="00AB0731" w:rsidRPr="00C27FC7" w:rsidRDefault="00AB0731" w:rsidP="00AB0731">
      <w:pPr>
        <w:jc w:val="both"/>
        <w:rPr>
          <w:rFonts w:ascii="Arial" w:hAnsi="Arial" w:cs="Arial"/>
          <w:b/>
          <w:bCs/>
          <w:sz w:val="20"/>
          <w:szCs w:val="20"/>
          <w:u w:val="single"/>
          <w:lang w:val="sr-Latn-BA"/>
        </w:rPr>
      </w:pPr>
      <w:r w:rsidRPr="00C27FC7">
        <w:rPr>
          <w:rFonts w:ascii="Arial" w:hAnsi="Arial" w:cs="Arial"/>
          <w:b/>
          <w:bCs/>
          <w:sz w:val="20"/>
          <w:szCs w:val="20"/>
          <w:u w:val="single"/>
          <w:lang w:val="sr-Latn-BA"/>
        </w:rPr>
        <w:t>Napomena za kandidate koji podnose elektronsku prijavu:</w:t>
      </w:r>
    </w:p>
    <w:p w14:paraId="71947010" w14:textId="66EB4713" w:rsidR="00AB0731" w:rsidRPr="00C27FC7" w:rsidRDefault="00A923F7" w:rsidP="00AB0731">
      <w:pPr>
        <w:pStyle w:val="ListParagraph"/>
        <w:numPr>
          <w:ilvl w:val="0"/>
          <w:numId w:val="8"/>
        </w:numPr>
        <w:jc w:val="both"/>
        <w:rPr>
          <w:rFonts w:ascii="Arial" w:hAnsi="Arial" w:cs="Arial"/>
          <w:b/>
          <w:bCs/>
          <w:sz w:val="20"/>
          <w:szCs w:val="20"/>
          <w:u w:val="single"/>
          <w:lang w:val="sr-Latn-BA"/>
        </w:rPr>
      </w:pPr>
      <w:r w:rsidRPr="00C27FC7">
        <w:rPr>
          <w:rFonts w:ascii="Arial" w:hAnsi="Arial" w:cs="Arial"/>
          <w:sz w:val="20"/>
          <w:szCs w:val="20"/>
          <w:lang w:val="sr-Latn-BA"/>
        </w:rPr>
        <w:t>p</w:t>
      </w:r>
      <w:r w:rsidR="00AB0731" w:rsidRPr="00C27FC7">
        <w:rPr>
          <w:rFonts w:ascii="Arial" w:hAnsi="Arial" w:cs="Arial"/>
          <w:sz w:val="20"/>
          <w:szCs w:val="20"/>
          <w:lang w:val="sr-Latn-BA"/>
        </w:rPr>
        <w:t xml:space="preserve">opunjavanjem elektronske prijave kandidat se upoznaje o namjeri korištenja njegovih ličnih podataka u svrhu evidentiranja i obrade njegovih prijava u bazu podataka sistema, te da prijavom daje saglasnost za takvu obradu i mjerama čuvanja i zaštite podataka iz čl. 13. i 14. </w:t>
      </w:r>
      <w:r w:rsidR="00FD5481" w:rsidRPr="00C27FC7">
        <w:rPr>
          <w:rFonts w:ascii="Arial" w:hAnsi="Arial" w:cs="Arial"/>
          <w:sz w:val="20"/>
          <w:szCs w:val="20"/>
          <w:lang w:val="sr-Latn-BA"/>
        </w:rPr>
        <w:t>navedenog</w:t>
      </w:r>
      <w:r w:rsidR="00AB0731" w:rsidRPr="00C27FC7">
        <w:rPr>
          <w:rFonts w:ascii="Arial" w:hAnsi="Arial" w:cs="Arial"/>
          <w:sz w:val="20"/>
          <w:szCs w:val="20"/>
          <w:lang w:val="sr-Latn-BA"/>
        </w:rPr>
        <w:t xml:space="preserve"> uputstva.</w:t>
      </w:r>
    </w:p>
    <w:p w14:paraId="65691DB9" w14:textId="0BE41FF0"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lastRenderedPageBreak/>
        <w:t xml:space="preserve">u slučaju da kandidat koji popunjava elektronsku prijavu da lažne podatke o ispunjavanju opštih i posebnih uslova koji se traže tekstom oglasa za radno mjesto na koje se prijavljuje, primjenjivaće se mjere iz člana 19. </w:t>
      </w:r>
      <w:r w:rsidR="00FD5481" w:rsidRPr="00C27FC7">
        <w:rPr>
          <w:rFonts w:ascii="Arial" w:hAnsi="Arial" w:cs="Arial"/>
          <w:sz w:val="20"/>
          <w:szCs w:val="20"/>
          <w:lang w:val="sr-Latn-BA"/>
        </w:rPr>
        <w:t>pomenutog</w:t>
      </w:r>
      <w:r w:rsidRPr="00C27FC7">
        <w:rPr>
          <w:rFonts w:ascii="Arial" w:hAnsi="Arial" w:cs="Arial"/>
          <w:sz w:val="20"/>
          <w:szCs w:val="20"/>
          <w:lang w:val="sr-Latn-BA"/>
        </w:rPr>
        <w:t xml:space="preserve"> uputstva.</w:t>
      </w:r>
    </w:p>
    <w:p w14:paraId="7A900E3C" w14:textId="49A9E5B8"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kandidat se elektronskim putem kroz sistem (e-mail i SMS notifikacije) informiše o vremenu, datumu i mjestu održavanja svakog od pojedinačnih ispita u konkursnoj proceduri, kao i o rezultatima istih, dok će se putem web stranice ads.gov.ba informisati o vremenu održavanja ispita</w:t>
      </w:r>
      <w:r w:rsidR="00FD5481" w:rsidRPr="00C27FC7">
        <w:rPr>
          <w:rFonts w:ascii="Arial" w:hAnsi="Arial" w:cs="Arial"/>
          <w:sz w:val="20"/>
          <w:szCs w:val="20"/>
          <w:lang w:val="sr-Latn-BA"/>
        </w:rPr>
        <w:t>.</w:t>
      </w:r>
    </w:p>
    <w:p w14:paraId="125CAAC3" w14:textId="77777777" w:rsidR="009C7504" w:rsidRPr="00C27FC7" w:rsidRDefault="009C7504" w:rsidP="009C7504">
      <w:pPr>
        <w:jc w:val="both"/>
        <w:rPr>
          <w:rFonts w:ascii="Arial" w:hAnsi="Arial" w:cs="Arial"/>
          <w:b/>
          <w:sz w:val="20"/>
          <w:szCs w:val="20"/>
          <w:lang w:val="sr-Latn-BA"/>
        </w:rPr>
      </w:pPr>
      <w:r w:rsidRPr="00C27FC7">
        <w:rPr>
          <w:rFonts w:ascii="Arial" w:hAnsi="Arial" w:cs="Arial"/>
          <w:b/>
          <w:sz w:val="20"/>
          <w:szCs w:val="20"/>
          <w:lang w:val="sr-Latn-BA"/>
        </w:rPr>
        <w:t>Dodatni dokumenti koji se dostavljaju naknadno:</w:t>
      </w:r>
    </w:p>
    <w:p w14:paraId="080FC792" w14:textId="77777777"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27FC7" w:rsidRDefault="007F0072"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 prijavljen elektronskim putem, koji se postavlja, odnosno, kvalifikuje z</w:t>
      </w:r>
      <w:r w:rsidR="00AE2577" w:rsidRPr="00C27FC7">
        <w:rPr>
          <w:rFonts w:ascii="Arial" w:hAnsi="Arial" w:cs="Arial"/>
          <w:sz w:val="20"/>
          <w:szCs w:val="20"/>
          <w:lang w:val="sr-Latn-BA"/>
        </w:rPr>
        <w:t>a</w:t>
      </w:r>
      <w:r w:rsidRPr="00C27FC7">
        <w:rPr>
          <w:rFonts w:ascii="Arial" w:hAnsi="Arial" w:cs="Arial"/>
          <w:sz w:val="20"/>
          <w:szCs w:val="20"/>
          <w:lang w:val="sr-Latn-BA"/>
        </w:rPr>
        <w:t xml:space="preserve"> imenovanje za radno mjesto državnog službenika, </w:t>
      </w:r>
      <w:r w:rsidR="00AE2577" w:rsidRPr="00C27FC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27FC7" w:rsidRDefault="00934DA0" w:rsidP="005526BF">
      <w:pPr>
        <w:shd w:val="clear" w:color="auto" w:fill="FFFFFF"/>
        <w:jc w:val="both"/>
        <w:rPr>
          <w:rFonts w:ascii="Arial" w:hAnsi="Arial" w:cs="Arial"/>
          <w:sz w:val="20"/>
          <w:szCs w:val="20"/>
          <w:lang w:val="sr-Latn-BA"/>
        </w:rPr>
      </w:pPr>
    </w:p>
    <w:p w14:paraId="0EE37F85" w14:textId="40F4E9E8"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nemaju položen stručni (upravni) ispit, prije pristupanja </w:t>
      </w:r>
      <w:r w:rsidR="009C7504" w:rsidRPr="00C27FC7">
        <w:rPr>
          <w:rFonts w:ascii="Arial" w:hAnsi="Arial" w:cs="Arial"/>
          <w:sz w:val="20"/>
          <w:szCs w:val="20"/>
          <w:lang w:val="sr-Latn-BA"/>
        </w:rPr>
        <w:t>pismenom dijelu stručnog ispita</w:t>
      </w:r>
      <w:r w:rsidRPr="00C27FC7">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w:t>
      </w:r>
      <w:r w:rsidR="001F34D9" w:rsidRPr="001F34D9">
        <w:rPr>
          <w:rFonts w:ascii="Arial" w:hAnsi="Arial" w:cs="Arial"/>
          <w:sz w:val="20"/>
          <w:szCs w:val="20"/>
          <w:lang w:val="sr-Latn-BA"/>
        </w:rPr>
        <w:t>32/13, 93/17 i 59/22</w:t>
      </w:r>
      <w:r w:rsidRPr="00C27FC7">
        <w:rPr>
          <w:rFonts w:ascii="Arial" w:hAnsi="Arial" w:cs="Arial"/>
          <w:sz w:val="20"/>
          <w:szCs w:val="20"/>
          <w:lang w:val="sr-Latn-BA"/>
        </w:rPr>
        <w:t>) i član 12. Odluke.</w:t>
      </w:r>
    </w:p>
    <w:p w14:paraId="489FB92E" w14:textId="77777777" w:rsidR="005526BF" w:rsidRPr="00C27FC7" w:rsidRDefault="005526BF" w:rsidP="005526BF">
      <w:pPr>
        <w:jc w:val="both"/>
        <w:rPr>
          <w:rFonts w:ascii="Arial" w:hAnsi="Arial" w:cs="Arial"/>
          <w:sz w:val="20"/>
          <w:szCs w:val="20"/>
          <w:lang w:val="sr-Latn-BA"/>
        </w:rPr>
      </w:pPr>
    </w:p>
    <w:p w14:paraId="328FE577" w14:textId="2B51DDD5"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C27FC7" w:rsidRDefault="00EC7ECB" w:rsidP="005526BF">
      <w:pPr>
        <w:jc w:val="both"/>
        <w:rPr>
          <w:rFonts w:ascii="Arial" w:hAnsi="Arial" w:cs="Arial"/>
          <w:sz w:val="20"/>
          <w:szCs w:val="20"/>
          <w:lang w:val="sr-Latn-BA"/>
        </w:rPr>
      </w:pPr>
    </w:p>
    <w:p w14:paraId="7711A49B" w14:textId="1B64D0F1" w:rsidR="00EB33F5" w:rsidRPr="00C27FC7" w:rsidRDefault="00A923F7" w:rsidP="00910A2D">
      <w:pPr>
        <w:jc w:val="both"/>
        <w:rPr>
          <w:rFonts w:ascii="Arial" w:hAnsi="Arial" w:cs="Arial"/>
          <w:i/>
          <w:iCs/>
          <w:sz w:val="20"/>
          <w:szCs w:val="20"/>
          <w:lang w:val="sr-Latn-BA"/>
        </w:rPr>
      </w:pPr>
      <w:r w:rsidRPr="00C27FC7">
        <w:rPr>
          <w:rFonts w:ascii="Arial" w:hAnsi="Arial" w:cs="Arial"/>
          <w:b/>
          <w:bCs/>
          <w:i/>
          <w:iCs/>
          <w:sz w:val="20"/>
          <w:szCs w:val="20"/>
          <w:lang w:val="sr-Latn-BA"/>
        </w:rPr>
        <w:t>Podnošenje elektronske</w:t>
      </w:r>
      <w:r w:rsidRPr="00C27FC7">
        <w:rPr>
          <w:rFonts w:ascii="Arial" w:hAnsi="Arial" w:cs="Arial"/>
          <w:i/>
          <w:iCs/>
          <w:sz w:val="20"/>
          <w:szCs w:val="20"/>
          <w:lang w:val="sr-Latn-BA"/>
        </w:rPr>
        <w:t xml:space="preserve"> </w:t>
      </w:r>
      <w:r w:rsidRPr="00C27FC7">
        <w:rPr>
          <w:rFonts w:ascii="Arial" w:hAnsi="Arial" w:cs="Arial"/>
          <w:b/>
          <w:bCs/>
          <w:i/>
          <w:iCs/>
          <w:sz w:val="20"/>
          <w:szCs w:val="20"/>
          <w:lang w:val="sr-Latn-BA"/>
        </w:rPr>
        <w:t>prijave</w:t>
      </w:r>
      <w:r w:rsidRPr="00C27FC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27FC7">
        <w:rPr>
          <w:rFonts w:ascii="Arial" w:hAnsi="Arial" w:cs="Arial"/>
          <w:i/>
          <w:iCs/>
          <w:sz w:val="20"/>
          <w:szCs w:val="20"/>
          <w:lang w:val="sr-Latn-BA"/>
        </w:rPr>
        <w:t>t</w:t>
      </w:r>
      <w:r w:rsidRPr="00C27FC7">
        <w:rPr>
          <w:rFonts w:ascii="Arial" w:hAnsi="Arial" w:cs="Arial"/>
          <w:i/>
          <w:iCs/>
          <w:sz w:val="20"/>
          <w:szCs w:val="20"/>
          <w:lang w:val="sr-Latn-BA"/>
        </w:rPr>
        <w:t>im dokumentima sve do isteka krajnjeg roka za prijave.</w:t>
      </w:r>
    </w:p>
    <w:p w14:paraId="5E6C7107" w14:textId="69F4FBB3" w:rsidR="001F69E0" w:rsidRPr="00C27FC7" w:rsidRDefault="001F69E0" w:rsidP="00910A2D">
      <w:pPr>
        <w:jc w:val="both"/>
        <w:rPr>
          <w:rFonts w:ascii="Arial" w:hAnsi="Arial" w:cs="Arial"/>
          <w:i/>
          <w:iCs/>
          <w:sz w:val="20"/>
          <w:szCs w:val="20"/>
          <w:lang w:val="sr-Latn-BA"/>
        </w:rPr>
      </w:pPr>
      <w:r w:rsidRPr="00C27FC7">
        <w:rPr>
          <w:rFonts w:ascii="Arial" w:hAnsi="Arial" w:cs="Arial"/>
          <w:i/>
          <w:iCs/>
          <w:sz w:val="20"/>
          <w:szCs w:val="20"/>
          <w:lang w:val="sr-Latn-BA"/>
        </w:rPr>
        <w:t>Ukoliko kandidat u sistem ne priloži skenirane dokumente oglasom tražene dokumentacije, kojim dokazuje ispunjavanje opštih i posebnih uslova radnog mjesta na koje se prijavljuje, prijava se neće uzeti u razmatranje.</w:t>
      </w:r>
    </w:p>
    <w:p w14:paraId="522EB6EA" w14:textId="77777777" w:rsidR="00EB33F5" w:rsidRPr="00C27FC7" w:rsidRDefault="00EB33F5" w:rsidP="00910A2D">
      <w:pPr>
        <w:jc w:val="both"/>
        <w:rPr>
          <w:rFonts w:ascii="Arial" w:hAnsi="Arial" w:cs="Arial"/>
          <w:sz w:val="20"/>
          <w:szCs w:val="20"/>
          <w:lang w:val="sr-Latn-BA"/>
        </w:rPr>
      </w:pPr>
    </w:p>
    <w:p w14:paraId="4B271C23" w14:textId="13FC1384" w:rsidR="00F07F7A" w:rsidRPr="00C27FC7" w:rsidRDefault="00EB33F5" w:rsidP="00910A2D">
      <w:pPr>
        <w:jc w:val="both"/>
        <w:rPr>
          <w:rFonts w:ascii="Arial" w:hAnsi="Arial" w:cs="Arial"/>
          <w:sz w:val="20"/>
          <w:szCs w:val="20"/>
          <w:lang w:val="sr-Latn-BA"/>
        </w:rPr>
      </w:pPr>
      <w:r w:rsidRPr="00C27FC7">
        <w:rPr>
          <w:rFonts w:ascii="Arial" w:hAnsi="Arial" w:cs="Arial"/>
          <w:sz w:val="20"/>
          <w:szCs w:val="20"/>
          <w:lang w:val="sr-Latn-BA"/>
        </w:rPr>
        <w:t>Putem poštanske službe, preporučenom pošiljkom, sva tražena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dokumenta</w:t>
      </w:r>
      <w:r w:rsidR="00257982" w:rsidRPr="00C27FC7">
        <w:rPr>
          <w:rFonts w:ascii="Arial" w:hAnsi="Arial" w:cs="Arial"/>
          <w:sz w:val="20"/>
          <w:szCs w:val="20"/>
          <w:lang w:val="sr-Latn-BA"/>
        </w:rPr>
        <w:t xml:space="preserve"> </w:t>
      </w:r>
      <w:r w:rsidR="00644ACA" w:rsidRPr="00C27FC7">
        <w:rPr>
          <w:rFonts w:ascii="Arial" w:hAnsi="Arial" w:cs="Arial"/>
          <w:sz w:val="20"/>
          <w:szCs w:val="20"/>
          <w:lang w:val="sr-Latn-BA"/>
        </w:rPr>
        <w:t>treba</w:t>
      </w:r>
      <w:r w:rsidR="00F07F7A" w:rsidRPr="00C27FC7">
        <w:rPr>
          <w:rFonts w:ascii="Arial" w:hAnsi="Arial" w:cs="Arial"/>
          <w:sz w:val="20"/>
          <w:szCs w:val="20"/>
          <w:lang w:val="sr-Latn-BA"/>
        </w:rPr>
        <w:t xml:space="preserve"> </w:t>
      </w:r>
      <w:r w:rsidR="00644ACA" w:rsidRPr="00C27FC7">
        <w:rPr>
          <w:rFonts w:ascii="Arial" w:hAnsi="Arial" w:cs="Arial"/>
          <w:b/>
          <w:sz w:val="20"/>
          <w:szCs w:val="20"/>
          <w:lang w:val="sr-Latn-BA"/>
        </w:rPr>
        <w:t>dostaviti</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najkasnije</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do</w:t>
      </w:r>
      <w:r w:rsidR="006C7835" w:rsidRPr="00C27FC7">
        <w:rPr>
          <w:rFonts w:ascii="Arial" w:hAnsi="Arial" w:cs="Arial"/>
          <w:b/>
          <w:sz w:val="20"/>
          <w:szCs w:val="20"/>
          <w:lang w:val="sr-Latn-BA"/>
        </w:rPr>
        <w:t xml:space="preserve"> </w:t>
      </w:r>
      <w:bookmarkStart w:id="6" w:name="_Hlk112151947"/>
      <w:r w:rsidR="007D6F76" w:rsidRPr="00C27FC7">
        <w:rPr>
          <w:rFonts w:ascii="Arial" w:hAnsi="Arial" w:cs="Arial"/>
          <w:b/>
          <w:sz w:val="20"/>
          <w:szCs w:val="20"/>
          <w:u w:val="single"/>
          <w:lang w:val="sr-Latn-BA"/>
        </w:rPr>
        <w:t xml:space="preserve"> </w:t>
      </w:r>
      <w:bookmarkEnd w:id="6"/>
      <w:r w:rsidR="0015725E">
        <w:rPr>
          <w:rFonts w:ascii="Arial" w:hAnsi="Arial" w:cs="Arial"/>
          <w:b/>
          <w:sz w:val="20"/>
          <w:szCs w:val="20"/>
          <w:u w:val="single"/>
          <w:lang w:val="sr-Latn-BA"/>
        </w:rPr>
        <w:t xml:space="preserve">04.01.2024. </w:t>
      </w:r>
      <w:r w:rsidR="00644ACA" w:rsidRPr="00C27FC7">
        <w:rPr>
          <w:rFonts w:ascii="Arial" w:hAnsi="Arial" w:cs="Arial"/>
          <w:b/>
          <w:sz w:val="20"/>
          <w:szCs w:val="20"/>
          <w:u w:val="single"/>
          <w:lang w:val="sr-Latn-BA"/>
        </w:rPr>
        <w:t>godine</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adresu</w:t>
      </w:r>
      <w:r w:rsidR="00F07F7A" w:rsidRPr="00C27FC7">
        <w:rPr>
          <w:rFonts w:ascii="Arial" w:hAnsi="Arial" w:cs="Arial"/>
          <w:sz w:val="20"/>
          <w:szCs w:val="20"/>
          <w:lang w:val="sr-Latn-BA"/>
        </w:rPr>
        <w:t>:</w:t>
      </w:r>
    </w:p>
    <w:p w14:paraId="366F3F3C" w14:textId="77777777" w:rsidR="00F07F7A" w:rsidRPr="00C27FC7" w:rsidRDefault="00F07F7A" w:rsidP="00910A2D">
      <w:pPr>
        <w:jc w:val="both"/>
        <w:rPr>
          <w:rFonts w:ascii="Arial" w:hAnsi="Arial" w:cs="Arial"/>
          <w:b/>
          <w:sz w:val="20"/>
          <w:szCs w:val="20"/>
          <w:lang w:val="sr-Latn-BA"/>
        </w:rPr>
      </w:pPr>
    </w:p>
    <w:p w14:paraId="64D9B670" w14:textId="77777777" w:rsidR="005A52C0" w:rsidRPr="00C27FC7" w:rsidRDefault="002A2866" w:rsidP="005A52C0">
      <w:pPr>
        <w:jc w:val="both"/>
        <w:rPr>
          <w:rFonts w:ascii="Arial" w:hAnsi="Arial" w:cs="Arial"/>
          <w:b/>
          <w:bCs/>
          <w:sz w:val="20"/>
          <w:szCs w:val="20"/>
          <w:lang w:val="sr-Latn-BA" w:eastAsia="en-US"/>
        </w:rPr>
      </w:pPr>
      <w:bookmarkStart w:id="7" w:name="_Hlk122090716"/>
      <w:r w:rsidRPr="00C27FC7">
        <w:rPr>
          <w:rFonts w:ascii="Arial" w:hAnsi="Arial" w:cs="Arial"/>
          <w:b/>
          <w:bCs/>
          <w:sz w:val="20"/>
          <w:szCs w:val="20"/>
          <w:lang w:val="sr-Latn-BA" w:eastAsia="en-US"/>
        </w:rPr>
        <w:t>Agencija za državnu službu BiH</w:t>
      </w:r>
    </w:p>
    <w:p w14:paraId="0F38D822" w14:textId="1EC0FAF4" w:rsidR="005A52C0" w:rsidRPr="00C27FC7" w:rsidRDefault="005A52C0" w:rsidP="00D0149B">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 „</w:t>
      </w:r>
      <w:r w:rsidR="00A82C6D" w:rsidRPr="00C27FC7">
        <w:rPr>
          <w:rFonts w:ascii="Arial" w:hAnsi="Arial" w:cs="Arial"/>
          <w:b/>
          <w:bCs/>
          <w:sz w:val="20"/>
          <w:szCs w:val="20"/>
          <w:lang w:val="sr-Latn-BA" w:eastAsia="en-US"/>
        </w:rPr>
        <w:t>J</w:t>
      </w:r>
      <w:r w:rsidR="00EE440F" w:rsidRPr="00C27FC7">
        <w:rPr>
          <w:rFonts w:ascii="Arial" w:hAnsi="Arial" w:cs="Arial"/>
          <w:b/>
          <w:bCs/>
          <w:sz w:val="20"/>
          <w:szCs w:val="20"/>
          <w:lang w:val="sr-Latn-BA" w:eastAsia="en-US"/>
        </w:rPr>
        <w:t xml:space="preserve">avni </w:t>
      </w:r>
      <w:r w:rsidR="00A82C6D" w:rsidRPr="00C27FC7">
        <w:rPr>
          <w:rFonts w:ascii="Arial" w:hAnsi="Arial" w:cs="Arial"/>
          <w:b/>
          <w:bCs/>
          <w:sz w:val="20"/>
          <w:szCs w:val="20"/>
          <w:lang w:val="sr-Latn-BA" w:eastAsia="en-US"/>
        </w:rPr>
        <w:t>oglas</w:t>
      </w:r>
      <w:r w:rsidR="00EE440F" w:rsidRPr="00C27FC7">
        <w:rPr>
          <w:rFonts w:ascii="Arial" w:hAnsi="Arial" w:cs="Arial"/>
          <w:b/>
          <w:bCs/>
          <w:sz w:val="20"/>
          <w:szCs w:val="20"/>
          <w:lang w:val="sr-Latn-BA" w:eastAsia="en-US"/>
        </w:rPr>
        <w:t xml:space="preserve"> za popunjavanje radn</w:t>
      </w:r>
      <w:r w:rsidR="009563E8">
        <w:rPr>
          <w:rFonts w:ascii="Arial" w:hAnsi="Arial" w:cs="Arial"/>
          <w:b/>
          <w:bCs/>
          <w:sz w:val="20"/>
          <w:szCs w:val="20"/>
          <w:lang w:val="sr-Latn-BA" w:eastAsia="en-US"/>
        </w:rPr>
        <w:t>ih</w:t>
      </w:r>
      <w:r w:rsidR="005D794B" w:rsidRPr="00C27FC7">
        <w:rPr>
          <w:rFonts w:ascii="Arial" w:hAnsi="Arial" w:cs="Arial"/>
          <w:b/>
          <w:bCs/>
          <w:sz w:val="20"/>
          <w:szCs w:val="20"/>
          <w:lang w:val="sr-Latn-BA" w:eastAsia="en-US"/>
        </w:rPr>
        <w:t xml:space="preserve"> </w:t>
      </w:r>
      <w:r w:rsidR="00EE440F" w:rsidRPr="00C27FC7">
        <w:rPr>
          <w:rFonts w:ascii="Arial" w:hAnsi="Arial" w:cs="Arial"/>
          <w:b/>
          <w:bCs/>
          <w:sz w:val="20"/>
          <w:szCs w:val="20"/>
          <w:lang w:val="sr-Latn-BA" w:eastAsia="en-US"/>
        </w:rPr>
        <w:t>mjesta državn</w:t>
      </w:r>
      <w:r w:rsidR="009563E8">
        <w:rPr>
          <w:rFonts w:ascii="Arial" w:hAnsi="Arial" w:cs="Arial"/>
          <w:b/>
          <w:bCs/>
          <w:sz w:val="20"/>
          <w:szCs w:val="20"/>
          <w:lang w:val="sr-Latn-BA" w:eastAsia="en-US"/>
        </w:rPr>
        <w:t>ih</w:t>
      </w:r>
      <w:r w:rsidR="00EE440F" w:rsidRPr="00C27FC7">
        <w:rPr>
          <w:rFonts w:ascii="Arial" w:hAnsi="Arial" w:cs="Arial"/>
          <w:b/>
          <w:bCs/>
          <w:sz w:val="20"/>
          <w:szCs w:val="20"/>
          <w:lang w:val="sr-Latn-BA" w:eastAsia="en-US"/>
        </w:rPr>
        <w:t xml:space="preserve"> službenika </w:t>
      </w:r>
      <w:r w:rsidR="007D6F76" w:rsidRPr="00C27FC7">
        <w:rPr>
          <w:rFonts w:ascii="Arial" w:hAnsi="Arial" w:cs="Arial"/>
          <w:b/>
          <w:bCs/>
          <w:sz w:val="20"/>
          <w:szCs w:val="20"/>
          <w:lang w:val="sr-Latn-BA" w:eastAsia="en-US"/>
        </w:rPr>
        <w:t xml:space="preserve">u </w:t>
      </w:r>
      <w:r w:rsidR="009563E8">
        <w:rPr>
          <w:rFonts w:ascii="Arial" w:hAnsi="Arial" w:cs="Arial"/>
          <w:b/>
          <w:bCs/>
          <w:sz w:val="20"/>
          <w:szCs w:val="20"/>
          <w:lang w:val="sr-Latn-BA" w:eastAsia="en-US"/>
        </w:rPr>
        <w:t>Pravobranilaštvu</w:t>
      </w:r>
      <w:r w:rsidR="00453664">
        <w:rPr>
          <w:rFonts w:ascii="Arial" w:hAnsi="Arial" w:cs="Arial"/>
          <w:b/>
          <w:bCs/>
          <w:sz w:val="20"/>
          <w:szCs w:val="20"/>
          <w:lang w:val="sr-Latn-BA" w:eastAsia="en-US"/>
        </w:rPr>
        <w:t xml:space="preserve"> </w:t>
      </w:r>
      <w:r w:rsidR="007D6F76" w:rsidRPr="00C27FC7">
        <w:rPr>
          <w:rFonts w:ascii="Arial" w:hAnsi="Arial" w:cs="Arial"/>
          <w:b/>
          <w:bCs/>
          <w:sz w:val="20"/>
          <w:szCs w:val="20"/>
          <w:lang w:val="sr-Latn-BA" w:eastAsia="en-US"/>
        </w:rPr>
        <w:t>BiH</w:t>
      </w:r>
      <w:r w:rsidRPr="00C27FC7">
        <w:rPr>
          <w:rFonts w:ascii="Arial" w:hAnsi="Arial" w:cs="Arial"/>
          <w:b/>
          <w:bCs/>
          <w:sz w:val="20"/>
          <w:szCs w:val="20"/>
          <w:lang w:val="sr-Latn-BA" w:eastAsia="en-US"/>
        </w:rPr>
        <w:t xml:space="preserve">“ </w:t>
      </w:r>
    </w:p>
    <w:p w14:paraId="12C843FB" w14:textId="28BCE246" w:rsidR="003D65F6" w:rsidRPr="00C27FC7" w:rsidRDefault="005A52C0" w:rsidP="005A52C0">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71000 Sarajevo, </w:t>
      </w:r>
      <w:r w:rsidR="002A2866" w:rsidRPr="00C27FC7">
        <w:rPr>
          <w:rFonts w:ascii="Arial" w:hAnsi="Arial" w:cs="Arial"/>
          <w:b/>
          <w:bCs/>
          <w:sz w:val="20"/>
          <w:szCs w:val="20"/>
          <w:lang w:val="sr-Latn-BA" w:eastAsia="en-US"/>
        </w:rPr>
        <w:t>Trg BiH broj 1</w:t>
      </w:r>
      <w:r w:rsidR="00B36987">
        <w:rPr>
          <w:rFonts w:ascii="Arial" w:hAnsi="Arial" w:cs="Arial"/>
          <w:b/>
          <w:bCs/>
          <w:sz w:val="20"/>
          <w:szCs w:val="20"/>
          <w:lang w:val="sr-Latn-BA" w:eastAsia="en-US"/>
        </w:rPr>
        <w:t>.</w:t>
      </w:r>
    </w:p>
    <w:bookmarkEnd w:id="7"/>
    <w:p w14:paraId="56694C97" w14:textId="20AC17BF" w:rsidR="00EC7ECB" w:rsidRPr="00C27FC7" w:rsidRDefault="00EC7ECB" w:rsidP="005A52C0">
      <w:pPr>
        <w:jc w:val="both"/>
        <w:rPr>
          <w:rFonts w:ascii="Arial" w:hAnsi="Arial" w:cs="Arial"/>
          <w:b/>
          <w:bCs/>
          <w:sz w:val="20"/>
          <w:szCs w:val="20"/>
          <w:lang w:val="sr-Latn-BA" w:eastAsia="en-US"/>
        </w:rPr>
      </w:pPr>
    </w:p>
    <w:p w14:paraId="0ADE261D" w14:textId="77777777" w:rsidR="004B2995" w:rsidRPr="00C27FC7" w:rsidRDefault="004B2995" w:rsidP="00910A2D">
      <w:pPr>
        <w:jc w:val="both"/>
        <w:rPr>
          <w:rFonts w:ascii="Arial" w:hAnsi="Arial" w:cs="Arial"/>
          <w:sz w:val="20"/>
          <w:szCs w:val="20"/>
          <w:lang w:val="sr-Latn-BA"/>
        </w:rPr>
      </w:pPr>
      <w:r w:rsidRPr="00C27FC7">
        <w:rPr>
          <w:rFonts w:ascii="Arial" w:hAnsi="Arial" w:cs="Arial"/>
          <w:sz w:val="20"/>
          <w:szCs w:val="20"/>
          <w:lang w:val="sr-Latn-BA"/>
        </w:rPr>
        <w:t>Ispunjavanje uslova utvrđenih ovim oglasom računa se danom predaje prijave.</w:t>
      </w:r>
    </w:p>
    <w:p w14:paraId="18A94B39" w14:textId="126569FA" w:rsidR="0003132D" w:rsidRPr="00601140" w:rsidRDefault="004B2995" w:rsidP="0003132D">
      <w:pPr>
        <w:jc w:val="both"/>
        <w:rPr>
          <w:rFonts w:ascii="Arial" w:hAnsi="Arial" w:cs="Arial"/>
          <w:b/>
          <w:bCs/>
          <w:sz w:val="20"/>
          <w:szCs w:val="20"/>
          <w:lang w:val="sr-Latn-BA" w:eastAsia="en-US"/>
        </w:rPr>
      </w:pPr>
      <w:r w:rsidRPr="00C27FC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8" w:name="_Hlk115786186"/>
      <w:r w:rsidR="0003132D" w:rsidRPr="00601140">
        <w:rPr>
          <w:rFonts w:ascii="Arial" w:hAnsi="Arial" w:cs="Arial"/>
          <w:b/>
          <w:bCs/>
          <w:sz w:val="20"/>
          <w:szCs w:val="20"/>
          <w:lang w:val="sr-Latn-BA" w:eastAsia="en-US"/>
        </w:rPr>
        <w:t xml:space="preserve"> </w:t>
      </w:r>
    </w:p>
    <w:p w14:paraId="579F68D8" w14:textId="77777777" w:rsidR="00B72FCA" w:rsidRPr="00601140" w:rsidRDefault="00B72FCA" w:rsidP="0003132D">
      <w:pPr>
        <w:jc w:val="both"/>
        <w:rPr>
          <w:rFonts w:ascii="Arial" w:hAnsi="Arial" w:cs="Arial"/>
          <w:b/>
          <w:bCs/>
          <w:sz w:val="20"/>
          <w:szCs w:val="20"/>
          <w:lang w:val="sr-Latn-BA" w:eastAsia="en-US"/>
        </w:rPr>
      </w:pPr>
    </w:p>
    <w:p w14:paraId="69B740D0" w14:textId="3A89FC90" w:rsidR="0003132D" w:rsidRPr="00601140" w:rsidRDefault="0003132D" w:rsidP="0003132D">
      <w:pPr>
        <w:jc w:val="both"/>
        <w:rPr>
          <w:rFonts w:ascii="Arial" w:hAnsi="Arial" w:cs="Arial"/>
          <w:b/>
          <w:bCs/>
          <w:sz w:val="20"/>
          <w:szCs w:val="20"/>
          <w:lang w:val="sr-Latn-BA" w:eastAsia="en-US"/>
        </w:rPr>
      </w:pPr>
    </w:p>
    <w:bookmarkEnd w:id="8"/>
    <w:p w14:paraId="2B377DA3" w14:textId="77777777" w:rsidR="00A715BB" w:rsidRPr="00894151" w:rsidRDefault="00A715BB" w:rsidP="00945188">
      <w:pPr>
        <w:jc w:val="both"/>
        <w:rPr>
          <w:rFonts w:ascii="Arial" w:hAnsi="Arial" w:cs="Arial"/>
          <w:sz w:val="20"/>
          <w:szCs w:val="20"/>
          <w:lang w:val="sr-Latn-BA"/>
        </w:rPr>
      </w:pPr>
    </w:p>
    <w:sectPr w:rsidR="00A715BB" w:rsidRPr="00894151" w:rsidSect="005D4EA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2949" w14:textId="77777777" w:rsidR="00B91F8E" w:rsidRDefault="00B91F8E" w:rsidP="00644ACA">
      <w:r>
        <w:separator/>
      </w:r>
    </w:p>
  </w:endnote>
  <w:endnote w:type="continuationSeparator" w:id="0">
    <w:p w14:paraId="5671D713" w14:textId="77777777" w:rsidR="00B91F8E" w:rsidRDefault="00B91F8E"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B745" w14:textId="77777777" w:rsidR="00B91F8E" w:rsidRDefault="00B91F8E" w:rsidP="00644ACA">
      <w:r>
        <w:separator/>
      </w:r>
    </w:p>
  </w:footnote>
  <w:footnote w:type="continuationSeparator" w:id="0">
    <w:p w14:paraId="185CCDD8" w14:textId="77777777" w:rsidR="00B91F8E" w:rsidRDefault="00B91F8E"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119254815">
    <w:abstractNumId w:val="6"/>
  </w:num>
  <w:num w:numId="2" w16cid:durableId="1612013557">
    <w:abstractNumId w:val="0"/>
  </w:num>
  <w:num w:numId="3" w16cid:durableId="47595476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81400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11845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5233275">
    <w:abstractNumId w:val="10"/>
  </w:num>
  <w:num w:numId="7" w16cid:durableId="190337243">
    <w:abstractNumId w:val="18"/>
  </w:num>
  <w:num w:numId="8" w16cid:durableId="1831671714">
    <w:abstractNumId w:val="5"/>
  </w:num>
  <w:num w:numId="9" w16cid:durableId="607808640">
    <w:abstractNumId w:val="15"/>
  </w:num>
  <w:num w:numId="10" w16cid:durableId="456684832">
    <w:abstractNumId w:val="3"/>
  </w:num>
  <w:num w:numId="11" w16cid:durableId="518390998">
    <w:abstractNumId w:val="2"/>
  </w:num>
  <w:num w:numId="12" w16cid:durableId="1110314848">
    <w:abstractNumId w:val="21"/>
  </w:num>
  <w:num w:numId="13" w16cid:durableId="10719736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987500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2193134">
    <w:abstractNumId w:val="11"/>
  </w:num>
  <w:num w:numId="16" w16cid:durableId="1176730837">
    <w:abstractNumId w:val="14"/>
  </w:num>
  <w:num w:numId="17" w16cid:durableId="134878040">
    <w:abstractNumId w:val="1"/>
  </w:num>
  <w:num w:numId="18" w16cid:durableId="1008606105">
    <w:abstractNumId w:val="20"/>
  </w:num>
  <w:num w:numId="19" w16cid:durableId="898980119">
    <w:abstractNumId w:val="4"/>
  </w:num>
  <w:num w:numId="20" w16cid:durableId="1127549638">
    <w:abstractNumId w:val="7"/>
  </w:num>
  <w:num w:numId="21" w16cid:durableId="798497479">
    <w:abstractNumId w:val="12"/>
  </w:num>
  <w:num w:numId="22" w16cid:durableId="529612182">
    <w:abstractNumId w:val="5"/>
  </w:num>
  <w:num w:numId="23" w16cid:durableId="520316393">
    <w:abstractNumId w:val="17"/>
  </w:num>
  <w:num w:numId="24" w16cid:durableId="19936749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0834"/>
    <w:rsid w:val="00014415"/>
    <w:rsid w:val="00014889"/>
    <w:rsid w:val="00014950"/>
    <w:rsid w:val="000158FC"/>
    <w:rsid w:val="0001701D"/>
    <w:rsid w:val="000173BF"/>
    <w:rsid w:val="00017EB4"/>
    <w:rsid w:val="00023A5E"/>
    <w:rsid w:val="0003132D"/>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877C1"/>
    <w:rsid w:val="0009089F"/>
    <w:rsid w:val="00096D2C"/>
    <w:rsid w:val="000A1679"/>
    <w:rsid w:val="000A256A"/>
    <w:rsid w:val="000A2F27"/>
    <w:rsid w:val="000A407B"/>
    <w:rsid w:val="000A52C2"/>
    <w:rsid w:val="000A5908"/>
    <w:rsid w:val="000B02D9"/>
    <w:rsid w:val="000B1277"/>
    <w:rsid w:val="000B2167"/>
    <w:rsid w:val="000B3E3D"/>
    <w:rsid w:val="000B7FF4"/>
    <w:rsid w:val="000C047D"/>
    <w:rsid w:val="000C7FCD"/>
    <w:rsid w:val="000D0C16"/>
    <w:rsid w:val="000D158F"/>
    <w:rsid w:val="000D1828"/>
    <w:rsid w:val="000D2B8B"/>
    <w:rsid w:val="000D31DB"/>
    <w:rsid w:val="000D4A75"/>
    <w:rsid w:val="000E78CD"/>
    <w:rsid w:val="000E7D52"/>
    <w:rsid w:val="000F045D"/>
    <w:rsid w:val="000F08EC"/>
    <w:rsid w:val="000F2967"/>
    <w:rsid w:val="00101AE1"/>
    <w:rsid w:val="00106956"/>
    <w:rsid w:val="00107708"/>
    <w:rsid w:val="00112AD8"/>
    <w:rsid w:val="00112C50"/>
    <w:rsid w:val="00113A8F"/>
    <w:rsid w:val="001174F5"/>
    <w:rsid w:val="00122A00"/>
    <w:rsid w:val="0012340A"/>
    <w:rsid w:val="00134B2B"/>
    <w:rsid w:val="001356EB"/>
    <w:rsid w:val="001375B8"/>
    <w:rsid w:val="001402C4"/>
    <w:rsid w:val="00150AD0"/>
    <w:rsid w:val="00152184"/>
    <w:rsid w:val="00153169"/>
    <w:rsid w:val="001538D1"/>
    <w:rsid w:val="001559E0"/>
    <w:rsid w:val="00155B35"/>
    <w:rsid w:val="0015725E"/>
    <w:rsid w:val="00162C65"/>
    <w:rsid w:val="00164C5A"/>
    <w:rsid w:val="00166485"/>
    <w:rsid w:val="00170AB0"/>
    <w:rsid w:val="00171A94"/>
    <w:rsid w:val="00175D19"/>
    <w:rsid w:val="00177463"/>
    <w:rsid w:val="0018200D"/>
    <w:rsid w:val="00186D4E"/>
    <w:rsid w:val="001907BC"/>
    <w:rsid w:val="00191E24"/>
    <w:rsid w:val="001A4C55"/>
    <w:rsid w:val="001A5C20"/>
    <w:rsid w:val="001A73C9"/>
    <w:rsid w:val="001B410E"/>
    <w:rsid w:val="001B5E09"/>
    <w:rsid w:val="001B5FF9"/>
    <w:rsid w:val="001B683A"/>
    <w:rsid w:val="001B68E2"/>
    <w:rsid w:val="001C0A67"/>
    <w:rsid w:val="001C1778"/>
    <w:rsid w:val="001C3100"/>
    <w:rsid w:val="001C3883"/>
    <w:rsid w:val="001D0C83"/>
    <w:rsid w:val="001D1B49"/>
    <w:rsid w:val="001D1BAE"/>
    <w:rsid w:val="001D3192"/>
    <w:rsid w:val="001D41F4"/>
    <w:rsid w:val="001D4CF3"/>
    <w:rsid w:val="001E1D8C"/>
    <w:rsid w:val="001E2371"/>
    <w:rsid w:val="001E37D9"/>
    <w:rsid w:val="001E7D01"/>
    <w:rsid w:val="001F19D5"/>
    <w:rsid w:val="001F23F9"/>
    <w:rsid w:val="001F2936"/>
    <w:rsid w:val="001F34D9"/>
    <w:rsid w:val="001F452D"/>
    <w:rsid w:val="001F69E0"/>
    <w:rsid w:val="001F7C8F"/>
    <w:rsid w:val="00200FCA"/>
    <w:rsid w:val="00201946"/>
    <w:rsid w:val="002027E4"/>
    <w:rsid w:val="0020599A"/>
    <w:rsid w:val="002140EA"/>
    <w:rsid w:val="0021624B"/>
    <w:rsid w:val="002172E8"/>
    <w:rsid w:val="002174FD"/>
    <w:rsid w:val="00222245"/>
    <w:rsid w:val="0022266C"/>
    <w:rsid w:val="00224A86"/>
    <w:rsid w:val="002266F2"/>
    <w:rsid w:val="0022692F"/>
    <w:rsid w:val="00227F86"/>
    <w:rsid w:val="00231723"/>
    <w:rsid w:val="002327AD"/>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27F"/>
    <w:rsid w:val="002743D4"/>
    <w:rsid w:val="00274F0C"/>
    <w:rsid w:val="0028084E"/>
    <w:rsid w:val="00280E07"/>
    <w:rsid w:val="002824AE"/>
    <w:rsid w:val="00285002"/>
    <w:rsid w:val="00291318"/>
    <w:rsid w:val="00292C6E"/>
    <w:rsid w:val="00297BDA"/>
    <w:rsid w:val="002A147E"/>
    <w:rsid w:val="002A2866"/>
    <w:rsid w:val="002A4515"/>
    <w:rsid w:val="002A5960"/>
    <w:rsid w:val="002A6257"/>
    <w:rsid w:val="002B310C"/>
    <w:rsid w:val="002B4DD6"/>
    <w:rsid w:val="002C2C0E"/>
    <w:rsid w:val="002C592A"/>
    <w:rsid w:val="002C6155"/>
    <w:rsid w:val="002D0C90"/>
    <w:rsid w:val="002D17FC"/>
    <w:rsid w:val="002D277A"/>
    <w:rsid w:val="002D7774"/>
    <w:rsid w:val="002E4574"/>
    <w:rsid w:val="002E73B1"/>
    <w:rsid w:val="002E7B83"/>
    <w:rsid w:val="002F0D8D"/>
    <w:rsid w:val="002F1977"/>
    <w:rsid w:val="002F1A96"/>
    <w:rsid w:val="002F2FE5"/>
    <w:rsid w:val="002F5F0E"/>
    <w:rsid w:val="00300C2B"/>
    <w:rsid w:val="00301109"/>
    <w:rsid w:val="00303A8C"/>
    <w:rsid w:val="00303D06"/>
    <w:rsid w:val="003040A7"/>
    <w:rsid w:val="0030514B"/>
    <w:rsid w:val="0031279E"/>
    <w:rsid w:val="003174E9"/>
    <w:rsid w:val="00317FA8"/>
    <w:rsid w:val="00321CAA"/>
    <w:rsid w:val="00322595"/>
    <w:rsid w:val="0032277F"/>
    <w:rsid w:val="003279BE"/>
    <w:rsid w:val="00327F21"/>
    <w:rsid w:val="0033110D"/>
    <w:rsid w:val="0033212A"/>
    <w:rsid w:val="00341170"/>
    <w:rsid w:val="00341C5A"/>
    <w:rsid w:val="003513E2"/>
    <w:rsid w:val="00353437"/>
    <w:rsid w:val="00355F8C"/>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1083"/>
    <w:rsid w:val="003B2304"/>
    <w:rsid w:val="003B454A"/>
    <w:rsid w:val="003C08E7"/>
    <w:rsid w:val="003C0F67"/>
    <w:rsid w:val="003C2339"/>
    <w:rsid w:val="003C2CAB"/>
    <w:rsid w:val="003C51C5"/>
    <w:rsid w:val="003D1AAB"/>
    <w:rsid w:val="003D4EA5"/>
    <w:rsid w:val="003D51A0"/>
    <w:rsid w:val="003D569A"/>
    <w:rsid w:val="003D65F6"/>
    <w:rsid w:val="003E0356"/>
    <w:rsid w:val="003E0EA1"/>
    <w:rsid w:val="003E3542"/>
    <w:rsid w:val="003E6CEB"/>
    <w:rsid w:val="003F1D82"/>
    <w:rsid w:val="0040153F"/>
    <w:rsid w:val="00401684"/>
    <w:rsid w:val="00402F58"/>
    <w:rsid w:val="004055EE"/>
    <w:rsid w:val="00405722"/>
    <w:rsid w:val="0041568A"/>
    <w:rsid w:val="00417B99"/>
    <w:rsid w:val="00420516"/>
    <w:rsid w:val="00422882"/>
    <w:rsid w:val="00422BE5"/>
    <w:rsid w:val="00423672"/>
    <w:rsid w:val="00426B00"/>
    <w:rsid w:val="00432C31"/>
    <w:rsid w:val="004330FE"/>
    <w:rsid w:val="00433FE3"/>
    <w:rsid w:val="00434FBE"/>
    <w:rsid w:val="00453664"/>
    <w:rsid w:val="00455DFF"/>
    <w:rsid w:val="004649EC"/>
    <w:rsid w:val="0046501C"/>
    <w:rsid w:val="004706C0"/>
    <w:rsid w:val="00470EFC"/>
    <w:rsid w:val="00471972"/>
    <w:rsid w:val="004735BA"/>
    <w:rsid w:val="004740C3"/>
    <w:rsid w:val="00474A17"/>
    <w:rsid w:val="004751B1"/>
    <w:rsid w:val="004842A6"/>
    <w:rsid w:val="00485083"/>
    <w:rsid w:val="0049318F"/>
    <w:rsid w:val="004956BF"/>
    <w:rsid w:val="00495A5D"/>
    <w:rsid w:val="004A2CE3"/>
    <w:rsid w:val="004A3773"/>
    <w:rsid w:val="004A482B"/>
    <w:rsid w:val="004A4B7C"/>
    <w:rsid w:val="004B2995"/>
    <w:rsid w:val="004B6B46"/>
    <w:rsid w:val="004C11EF"/>
    <w:rsid w:val="004C35BA"/>
    <w:rsid w:val="004D1776"/>
    <w:rsid w:val="004D4317"/>
    <w:rsid w:val="004D563C"/>
    <w:rsid w:val="004D645C"/>
    <w:rsid w:val="004D66C1"/>
    <w:rsid w:val="004E12BB"/>
    <w:rsid w:val="004E1A7E"/>
    <w:rsid w:val="004E350E"/>
    <w:rsid w:val="004E487F"/>
    <w:rsid w:val="004E6776"/>
    <w:rsid w:val="004E6835"/>
    <w:rsid w:val="004E75BD"/>
    <w:rsid w:val="004F176C"/>
    <w:rsid w:val="004F18F6"/>
    <w:rsid w:val="004F1CF7"/>
    <w:rsid w:val="004F531E"/>
    <w:rsid w:val="004F5C50"/>
    <w:rsid w:val="00502111"/>
    <w:rsid w:val="00510519"/>
    <w:rsid w:val="005123E7"/>
    <w:rsid w:val="00513612"/>
    <w:rsid w:val="00517E04"/>
    <w:rsid w:val="00522FD3"/>
    <w:rsid w:val="005334D0"/>
    <w:rsid w:val="00534925"/>
    <w:rsid w:val="005355AC"/>
    <w:rsid w:val="00535795"/>
    <w:rsid w:val="00537884"/>
    <w:rsid w:val="00540F9F"/>
    <w:rsid w:val="00542A89"/>
    <w:rsid w:val="0054445B"/>
    <w:rsid w:val="00545C68"/>
    <w:rsid w:val="005526BF"/>
    <w:rsid w:val="00552B46"/>
    <w:rsid w:val="00555414"/>
    <w:rsid w:val="00556696"/>
    <w:rsid w:val="005574B7"/>
    <w:rsid w:val="00557767"/>
    <w:rsid w:val="00572FA5"/>
    <w:rsid w:val="005804E1"/>
    <w:rsid w:val="00580E1F"/>
    <w:rsid w:val="005812C0"/>
    <w:rsid w:val="005848D2"/>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4AE7"/>
    <w:rsid w:val="005F001F"/>
    <w:rsid w:val="005F009E"/>
    <w:rsid w:val="005F0997"/>
    <w:rsid w:val="005F0AC3"/>
    <w:rsid w:val="005F292B"/>
    <w:rsid w:val="00600334"/>
    <w:rsid w:val="006004F7"/>
    <w:rsid w:val="006006D7"/>
    <w:rsid w:val="00601140"/>
    <w:rsid w:val="00605A84"/>
    <w:rsid w:val="0061007D"/>
    <w:rsid w:val="0061088E"/>
    <w:rsid w:val="006117B0"/>
    <w:rsid w:val="006227AF"/>
    <w:rsid w:val="006234A2"/>
    <w:rsid w:val="00631776"/>
    <w:rsid w:val="00631E9D"/>
    <w:rsid w:val="006352C7"/>
    <w:rsid w:val="00643B21"/>
    <w:rsid w:val="00644ACA"/>
    <w:rsid w:val="00646798"/>
    <w:rsid w:val="00647080"/>
    <w:rsid w:val="00653661"/>
    <w:rsid w:val="0065386E"/>
    <w:rsid w:val="00653C1B"/>
    <w:rsid w:val="00654578"/>
    <w:rsid w:val="00655825"/>
    <w:rsid w:val="00656C3E"/>
    <w:rsid w:val="006574AE"/>
    <w:rsid w:val="00657B5B"/>
    <w:rsid w:val="00666D22"/>
    <w:rsid w:val="0067019E"/>
    <w:rsid w:val="00671D56"/>
    <w:rsid w:val="0067312D"/>
    <w:rsid w:val="00673AB8"/>
    <w:rsid w:val="006747E8"/>
    <w:rsid w:val="006807D5"/>
    <w:rsid w:val="00680FD8"/>
    <w:rsid w:val="00681926"/>
    <w:rsid w:val="0068431C"/>
    <w:rsid w:val="0069009F"/>
    <w:rsid w:val="00693F51"/>
    <w:rsid w:val="00694201"/>
    <w:rsid w:val="00694851"/>
    <w:rsid w:val="00695A69"/>
    <w:rsid w:val="00695BB5"/>
    <w:rsid w:val="006A33B2"/>
    <w:rsid w:val="006A7D34"/>
    <w:rsid w:val="006A7FEF"/>
    <w:rsid w:val="006B10A9"/>
    <w:rsid w:val="006B4483"/>
    <w:rsid w:val="006B6AD1"/>
    <w:rsid w:val="006C3E79"/>
    <w:rsid w:val="006C569D"/>
    <w:rsid w:val="006C7835"/>
    <w:rsid w:val="006C7CF9"/>
    <w:rsid w:val="006D2B21"/>
    <w:rsid w:val="006D3239"/>
    <w:rsid w:val="006D5480"/>
    <w:rsid w:val="006D6302"/>
    <w:rsid w:val="006D7E59"/>
    <w:rsid w:val="006E1AD0"/>
    <w:rsid w:val="006E2D3E"/>
    <w:rsid w:val="006E48B5"/>
    <w:rsid w:val="006E569F"/>
    <w:rsid w:val="006E6587"/>
    <w:rsid w:val="006E733B"/>
    <w:rsid w:val="006F0E74"/>
    <w:rsid w:val="006F7550"/>
    <w:rsid w:val="00700197"/>
    <w:rsid w:val="00703A62"/>
    <w:rsid w:val="00704A67"/>
    <w:rsid w:val="00714D02"/>
    <w:rsid w:val="00723FCD"/>
    <w:rsid w:val="00724CED"/>
    <w:rsid w:val="00726565"/>
    <w:rsid w:val="00727E48"/>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825BD"/>
    <w:rsid w:val="00783264"/>
    <w:rsid w:val="00783A87"/>
    <w:rsid w:val="00783EEE"/>
    <w:rsid w:val="0078630A"/>
    <w:rsid w:val="007907C8"/>
    <w:rsid w:val="00790DFB"/>
    <w:rsid w:val="00796A60"/>
    <w:rsid w:val="00796B9B"/>
    <w:rsid w:val="00796EAB"/>
    <w:rsid w:val="007A1518"/>
    <w:rsid w:val="007A22E8"/>
    <w:rsid w:val="007B65B3"/>
    <w:rsid w:val="007B6D2E"/>
    <w:rsid w:val="007B7EE1"/>
    <w:rsid w:val="007C019F"/>
    <w:rsid w:val="007C0B0D"/>
    <w:rsid w:val="007C1581"/>
    <w:rsid w:val="007C375E"/>
    <w:rsid w:val="007C6D7F"/>
    <w:rsid w:val="007D6A38"/>
    <w:rsid w:val="007D6F76"/>
    <w:rsid w:val="007E2F1D"/>
    <w:rsid w:val="007E625A"/>
    <w:rsid w:val="007F0072"/>
    <w:rsid w:val="007F586F"/>
    <w:rsid w:val="007F6B2F"/>
    <w:rsid w:val="007F7911"/>
    <w:rsid w:val="00802E0E"/>
    <w:rsid w:val="00804D3C"/>
    <w:rsid w:val="00807547"/>
    <w:rsid w:val="00811EE1"/>
    <w:rsid w:val="008142F1"/>
    <w:rsid w:val="00820B6C"/>
    <w:rsid w:val="0082140B"/>
    <w:rsid w:val="00823E68"/>
    <w:rsid w:val="008253DE"/>
    <w:rsid w:val="00825505"/>
    <w:rsid w:val="00826264"/>
    <w:rsid w:val="008273E8"/>
    <w:rsid w:val="008328A2"/>
    <w:rsid w:val="00834915"/>
    <w:rsid w:val="008349D9"/>
    <w:rsid w:val="00836A34"/>
    <w:rsid w:val="00837F14"/>
    <w:rsid w:val="00840B1B"/>
    <w:rsid w:val="00841105"/>
    <w:rsid w:val="00860A91"/>
    <w:rsid w:val="00863053"/>
    <w:rsid w:val="0086548A"/>
    <w:rsid w:val="00866982"/>
    <w:rsid w:val="008723C6"/>
    <w:rsid w:val="00872606"/>
    <w:rsid w:val="00873BA5"/>
    <w:rsid w:val="0088015A"/>
    <w:rsid w:val="00882AD3"/>
    <w:rsid w:val="008844FB"/>
    <w:rsid w:val="00884B93"/>
    <w:rsid w:val="00886345"/>
    <w:rsid w:val="00886B96"/>
    <w:rsid w:val="00890DA6"/>
    <w:rsid w:val="00892C4D"/>
    <w:rsid w:val="00894151"/>
    <w:rsid w:val="00895317"/>
    <w:rsid w:val="008A1E8E"/>
    <w:rsid w:val="008A53A7"/>
    <w:rsid w:val="008B250F"/>
    <w:rsid w:val="008B6D9B"/>
    <w:rsid w:val="008C030E"/>
    <w:rsid w:val="008C0BAE"/>
    <w:rsid w:val="008C4641"/>
    <w:rsid w:val="008C54C4"/>
    <w:rsid w:val="008C57CF"/>
    <w:rsid w:val="008C728C"/>
    <w:rsid w:val="008C7AA4"/>
    <w:rsid w:val="008C7F75"/>
    <w:rsid w:val="008D02F6"/>
    <w:rsid w:val="008D08F8"/>
    <w:rsid w:val="008D3E8D"/>
    <w:rsid w:val="008D597D"/>
    <w:rsid w:val="008D7632"/>
    <w:rsid w:val="008E07FF"/>
    <w:rsid w:val="008E20D3"/>
    <w:rsid w:val="008E31D7"/>
    <w:rsid w:val="008E6189"/>
    <w:rsid w:val="008E7F3C"/>
    <w:rsid w:val="008F1D69"/>
    <w:rsid w:val="008F1EF5"/>
    <w:rsid w:val="008F31E1"/>
    <w:rsid w:val="008F3BFB"/>
    <w:rsid w:val="008F476B"/>
    <w:rsid w:val="008F5648"/>
    <w:rsid w:val="008F75CA"/>
    <w:rsid w:val="00900C0A"/>
    <w:rsid w:val="00903C4F"/>
    <w:rsid w:val="00905FE1"/>
    <w:rsid w:val="00907A83"/>
    <w:rsid w:val="00910A2D"/>
    <w:rsid w:val="0091279C"/>
    <w:rsid w:val="00913D57"/>
    <w:rsid w:val="00915943"/>
    <w:rsid w:val="0091681C"/>
    <w:rsid w:val="00916B8D"/>
    <w:rsid w:val="00917765"/>
    <w:rsid w:val="00920D38"/>
    <w:rsid w:val="00920E24"/>
    <w:rsid w:val="0093000F"/>
    <w:rsid w:val="00930106"/>
    <w:rsid w:val="0093164E"/>
    <w:rsid w:val="00931E93"/>
    <w:rsid w:val="00932590"/>
    <w:rsid w:val="00934DA0"/>
    <w:rsid w:val="00934E1D"/>
    <w:rsid w:val="0093514F"/>
    <w:rsid w:val="009373AE"/>
    <w:rsid w:val="00945188"/>
    <w:rsid w:val="00951A5F"/>
    <w:rsid w:val="00952719"/>
    <w:rsid w:val="0095411B"/>
    <w:rsid w:val="00954C23"/>
    <w:rsid w:val="009556B8"/>
    <w:rsid w:val="009563E8"/>
    <w:rsid w:val="009621B0"/>
    <w:rsid w:val="00964A3E"/>
    <w:rsid w:val="00964E38"/>
    <w:rsid w:val="009713E7"/>
    <w:rsid w:val="009762E5"/>
    <w:rsid w:val="00980212"/>
    <w:rsid w:val="00982EFA"/>
    <w:rsid w:val="00985691"/>
    <w:rsid w:val="009905E3"/>
    <w:rsid w:val="009931B5"/>
    <w:rsid w:val="00993623"/>
    <w:rsid w:val="00993936"/>
    <w:rsid w:val="0099771F"/>
    <w:rsid w:val="009A2BE3"/>
    <w:rsid w:val="009A4A8B"/>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2D88"/>
    <w:rsid w:val="00A0364D"/>
    <w:rsid w:val="00A0577F"/>
    <w:rsid w:val="00A07047"/>
    <w:rsid w:val="00A10A9F"/>
    <w:rsid w:val="00A1110A"/>
    <w:rsid w:val="00A22286"/>
    <w:rsid w:val="00A22FBD"/>
    <w:rsid w:val="00A2419A"/>
    <w:rsid w:val="00A24F29"/>
    <w:rsid w:val="00A31B0C"/>
    <w:rsid w:val="00A37B2E"/>
    <w:rsid w:val="00A411F0"/>
    <w:rsid w:val="00A432A9"/>
    <w:rsid w:val="00A46031"/>
    <w:rsid w:val="00A46774"/>
    <w:rsid w:val="00A46E67"/>
    <w:rsid w:val="00A51D8D"/>
    <w:rsid w:val="00A51E3A"/>
    <w:rsid w:val="00A54204"/>
    <w:rsid w:val="00A56B7D"/>
    <w:rsid w:val="00A5785A"/>
    <w:rsid w:val="00A643B0"/>
    <w:rsid w:val="00A652A2"/>
    <w:rsid w:val="00A715BB"/>
    <w:rsid w:val="00A7530D"/>
    <w:rsid w:val="00A753CB"/>
    <w:rsid w:val="00A80CBF"/>
    <w:rsid w:val="00A8124C"/>
    <w:rsid w:val="00A82C6D"/>
    <w:rsid w:val="00A83868"/>
    <w:rsid w:val="00A87981"/>
    <w:rsid w:val="00A914A1"/>
    <w:rsid w:val="00A923F7"/>
    <w:rsid w:val="00A950A8"/>
    <w:rsid w:val="00AA03A3"/>
    <w:rsid w:val="00AA047E"/>
    <w:rsid w:val="00AA231F"/>
    <w:rsid w:val="00AA2395"/>
    <w:rsid w:val="00AA6306"/>
    <w:rsid w:val="00AA70EF"/>
    <w:rsid w:val="00AB0731"/>
    <w:rsid w:val="00AB08D4"/>
    <w:rsid w:val="00AB1301"/>
    <w:rsid w:val="00AB52BB"/>
    <w:rsid w:val="00AB7598"/>
    <w:rsid w:val="00AB7AB8"/>
    <w:rsid w:val="00AC03AA"/>
    <w:rsid w:val="00AC2C68"/>
    <w:rsid w:val="00AC456C"/>
    <w:rsid w:val="00AC5737"/>
    <w:rsid w:val="00AC6156"/>
    <w:rsid w:val="00AC6734"/>
    <w:rsid w:val="00AD0015"/>
    <w:rsid w:val="00AD16DD"/>
    <w:rsid w:val="00AE1907"/>
    <w:rsid w:val="00AE1E32"/>
    <w:rsid w:val="00AE2577"/>
    <w:rsid w:val="00AE4072"/>
    <w:rsid w:val="00AE5310"/>
    <w:rsid w:val="00AF0169"/>
    <w:rsid w:val="00AF6F0F"/>
    <w:rsid w:val="00AF764F"/>
    <w:rsid w:val="00B02F53"/>
    <w:rsid w:val="00B04695"/>
    <w:rsid w:val="00B1109A"/>
    <w:rsid w:val="00B127EC"/>
    <w:rsid w:val="00B14297"/>
    <w:rsid w:val="00B15F20"/>
    <w:rsid w:val="00B16C76"/>
    <w:rsid w:val="00B20154"/>
    <w:rsid w:val="00B20C73"/>
    <w:rsid w:val="00B22A91"/>
    <w:rsid w:val="00B262F9"/>
    <w:rsid w:val="00B3059D"/>
    <w:rsid w:val="00B30D88"/>
    <w:rsid w:val="00B320FF"/>
    <w:rsid w:val="00B3544D"/>
    <w:rsid w:val="00B36987"/>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85020"/>
    <w:rsid w:val="00B86722"/>
    <w:rsid w:val="00B91F8E"/>
    <w:rsid w:val="00B9279F"/>
    <w:rsid w:val="00B92EC4"/>
    <w:rsid w:val="00B94213"/>
    <w:rsid w:val="00B94CED"/>
    <w:rsid w:val="00B94E4A"/>
    <w:rsid w:val="00B97F6D"/>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964"/>
    <w:rsid w:val="00BF7B4E"/>
    <w:rsid w:val="00C0576A"/>
    <w:rsid w:val="00C05E90"/>
    <w:rsid w:val="00C13D5C"/>
    <w:rsid w:val="00C20DAB"/>
    <w:rsid w:val="00C227EB"/>
    <w:rsid w:val="00C2307F"/>
    <w:rsid w:val="00C27913"/>
    <w:rsid w:val="00C27E3E"/>
    <w:rsid w:val="00C27FC7"/>
    <w:rsid w:val="00C310CA"/>
    <w:rsid w:val="00C3587B"/>
    <w:rsid w:val="00C45162"/>
    <w:rsid w:val="00C4634C"/>
    <w:rsid w:val="00C56A9B"/>
    <w:rsid w:val="00C579EF"/>
    <w:rsid w:val="00C62542"/>
    <w:rsid w:val="00C6288C"/>
    <w:rsid w:val="00C632D0"/>
    <w:rsid w:val="00C633FE"/>
    <w:rsid w:val="00C7410E"/>
    <w:rsid w:val="00C80EA5"/>
    <w:rsid w:val="00C8184C"/>
    <w:rsid w:val="00C8402A"/>
    <w:rsid w:val="00C8459B"/>
    <w:rsid w:val="00C850BD"/>
    <w:rsid w:val="00C9256A"/>
    <w:rsid w:val="00C978B1"/>
    <w:rsid w:val="00CA3DBE"/>
    <w:rsid w:val="00CA3E7B"/>
    <w:rsid w:val="00CA47AD"/>
    <w:rsid w:val="00CA50DA"/>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278AA"/>
    <w:rsid w:val="00D27A70"/>
    <w:rsid w:val="00D3070A"/>
    <w:rsid w:val="00D33262"/>
    <w:rsid w:val="00D34808"/>
    <w:rsid w:val="00D42D3B"/>
    <w:rsid w:val="00D45DFE"/>
    <w:rsid w:val="00D47AE9"/>
    <w:rsid w:val="00D536C1"/>
    <w:rsid w:val="00D634F4"/>
    <w:rsid w:val="00D675A9"/>
    <w:rsid w:val="00D7006F"/>
    <w:rsid w:val="00D73A08"/>
    <w:rsid w:val="00D744FB"/>
    <w:rsid w:val="00D74776"/>
    <w:rsid w:val="00D74C1D"/>
    <w:rsid w:val="00D838CF"/>
    <w:rsid w:val="00D84116"/>
    <w:rsid w:val="00D851E3"/>
    <w:rsid w:val="00D90E49"/>
    <w:rsid w:val="00D925DF"/>
    <w:rsid w:val="00D9396F"/>
    <w:rsid w:val="00DA18CE"/>
    <w:rsid w:val="00DA207C"/>
    <w:rsid w:val="00DA32DE"/>
    <w:rsid w:val="00DB1F50"/>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F054A"/>
    <w:rsid w:val="00DF261C"/>
    <w:rsid w:val="00DF463E"/>
    <w:rsid w:val="00E01624"/>
    <w:rsid w:val="00E02BC7"/>
    <w:rsid w:val="00E10FC2"/>
    <w:rsid w:val="00E11D26"/>
    <w:rsid w:val="00E13337"/>
    <w:rsid w:val="00E13D70"/>
    <w:rsid w:val="00E169D7"/>
    <w:rsid w:val="00E17B9B"/>
    <w:rsid w:val="00E20F7D"/>
    <w:rsid w:val="00E2469E"/>
    <w:rsid w:val="00E25063"/>
    <w:rsid w:val="00E371C2"/>
    <w:rsid w:val="00E42278"/>
    <w:rsid w:val="00E42F56"/>
    <w:rsid w:val="00E4422B"/>
    <w:rsid w:val="00E4548D"/>
    <w:rsid w:val="00E461A2"/>
    <w:rsid w:val="00E51277"/>
    <w:rsid w:val="00E52F70"/>
    <w:rsid w:val="00E57AC3"/>
    <w:rsid w:val="00E57BB5"/>
    <w:rsid w:val="00E63092"/>
    <w:rsid w:val="00E64E77"/>
    <w:rsid w:val="00E67139"/>
    <w:rsid w:val="00E75302"/>
    <w:rsid w:val="00E80080"/>
    <w:rsid w:val="00E91322"/>
    <w:rsid w:val="00E9324B"/>
    <w:rsid w:val="00E947F2"/>
    <w:rsid w:val="00E95795"/>
    <w:rsid w:val="00E96618"/>
    <w:rsid w:val="00E96B47"/>
    <w:rsid w:val="00E97378"/>
    <w:rsid w:val="00E97834"/>
    <w:rsid w:val="00EA5796"/>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233F"/>
    <w:rsid w:val="00F072CC"/>
    <w:rsid w:val="00F07F7A"/>
    <w:rsid w:val="00F101C7"/>
    <w:rsid w:val="00F10D4E"/>
    <w:rsid w:val="00F2211D"/>
    <w:rsid w:val="00F23289"/>
    <w:rsid w:val="00F23C3D"/>
    <w:rsid w:val="00F27860"/>
    <w:rsid w:val="00F30C77"/>
    <w:rsid w:val="00F32FFB"/>
    <w:rsid w:val="00F460BE"/>
    <w:rsid w:val="00F46A97"/>
    <w:rsid w:val="00F4722B"/>
    <w:rsid w:val="00F57309"/>
    <w:rsid w:val="00F6457E"/>
    <w:rsid w:val="00F75D7F"/>
    <w:rsid w:val="00F7762E"/>
    <w:rsid w:val="00F830FC"/>
    <w:rsid w:val="00F859CC"/>
    <w:rsid w:val="00F85B10"/>
    <w:rsid w:val="00F920C1"/>
    <w:rsid w:val="00F95D33"/>
    <w:rsid w:val="00F960CE"/>
    <w:rsid w:val="00FA1830"/>
    <w:rsid w:val="00FA3CDC"/>
    <w:rsid w:val="00FB0679"/>
    <w:rsid w:val="00FB36DF"/>
    <w:rsid w:val="00FB48B1"/>
    <w:rsid w:val="00FB528E"/>
    <w:rsid w:val="00FB5882"/>
    <w:rsid w:val="00FC0F26"/>
    <w:rsid w:val="00FC340F"/>
    <w:rsid w:val="00FC6291"/>
    <w:rsid w:val="00FD1D7D"/>
    <w:rsid w:val="00FD3A32"/>
    <w:rsid w:val="00FD4CEC"/>
    <w:rsid w:val="00FD5481"/>
    <w:rsid w:val="00FD7242"/>
    <w:rsid w:val="00FD757C"/>
    <w:rsid w:val="00FE0A7C"/>
    <w:rsid w:val="00FE2BF6"/>
    <w:rsid w:val="00FE2F53"/>
    <w:rsid w:val="00FE5656"/>
    <w:rsid w:val="00FE596D"/>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577832160">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858352341">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s.gov.ba/v2/index.php?option=com_content&amp;view=article&amp;id=117&amp;catid=36&amp;Itemid=88&amp;lang=b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s.gov.ba/v2/index.php?option=com_content&amp;view=article&amp;id=117&amp;catid=36&amp;Itemid=88&amp;lang=bs" TargetMode="External"/><Relationship Id="rId17" Type="http://schemas.openxmlformats.org/officeDocument/2006/relationships/hyperlink" Target="http://www.ads.gov.ba" TargetMode="External"/><Relationship Id="rId2" Type="http://schemas.openxmlformats.org/officeDocument/2006/relationships/customXml" Target="../customXml/item2.xml"/><Relationship Id="rId16" Type="http://schemas.openxmlformats.org/officeDocument/2006/relationships/hyperlink" Target="http://www.ads.gov.ba/v2/index.php?option=com_content&amp;view=article&amp;id=149&amp;Itemid=65&amp;lang=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s.gov.ba/v2/index.php?option=com_contentamp;view=articleamp;id=4347amp;catid=37amp;Itemid=89amp;lang=bs" TargetMode="External"/><Relationship Id="rId5" Type="http://schemas.openxmlformats.org/officeDocument/2006/relationships/numbering" Target="numbering.xml"/><Relationship Id="rId15" Type="http://schemas.openxmlformats.org/officeDocument/2006/relationships/hyperlink" Target="https://www.ads.gov.ba/bs-Latn-BA/articles/69/stop-greskama-u-prijavam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s.gov.ba/bs-Latn-BA/articles/97/pravilnik-o-karakteru-i-sadrzaju-javnog-konkursa-nacinu-provo-enja-intervjua-i-obrascima-za-provo-enje-intervjua-integralni-tek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2.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customXml/itemProps3.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Muamer Hrvat</cp:lastModifiedBy>
  <cp:revision>38</cp:revision>
  <cp:lastPrinted>2023-04-26T11:25:00Z</cp:lastPrinted>
  <dcterms:created xsi:type="dcterms:W3CDTF">2022-10-06T12:34:00Z</dcterms:created>
  <dcterms:modified xsi:type="dcterms:W3CDTF">2023-12-07T10:09:00Z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